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6F6" w:rsidRDefault="006A46F6">
      <w:pPr>
        <w:spacing w:after="0" w:line="276" w:lineRule="auto"/>
        <w:jc w:val="center"/>
        <w:rPr>
          <w:rFonts w:ascii="Times New Roman" w:hAnsi="Times New Roman"/>
          <w:sz w:val="28"/>
        </w:rPr>
      </w:pPr>
    </w:p>
    <w:p w:rsidR="00E407D0" w:rsidRDefault="00B42153">
      <w:pPr>
        <w:spacing w:after="0" w:line="276" w:lineRule="auto"/>
        <w:jc w:val="center"/>
        <w:rPr>
          <w:rFonts w:ascii="Times New Roman" w:hAnsi="Times New Roman"/>
          <w:sz w:val="28"/>
        </w:rPr>
      </w:pPr>
      <w:r>
        <w:rPr>
          <w:rFonts w:ascii="Times New Roman" w:hAnsi="Times New Roman"/>
          <w:noProof/>
          <w:kern w:val="20"/>
          <w:sz w:val="24"/>
          <w:szCs w:val="24"/>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564687" w:rsidRDefault="00564687">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Pr="008625DA" w:rsidRDefault="00E407D0" w:rsidP="00E407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E407D0" w:rsidRPr="008625DA" w:rsidRDefault="00E407D0" w:rsidP="00E407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 xml:space="preserve">Преподаватель  </w:t>
      </w:r>
      <w:r>
        <w:rPr>
          <w:rFonts w:ascii="Times New Roman" w:hAnsi="Times New Roman"/>
          <w:sz w:val="28"/>
          <w:szCs w:val="28"/>
        </w:rPr>
        <w:t xml:space="preserve">высшей </w:t>
      </w:r>
      <w:r w:rsidRPr="008625DA">
        <w:rPr>
          <w:rFonts w:ascii="Times New Roman" w:hAnsi="Times New Roman"/>
          <w:sz w:val="28"/>
          <w:szCs w:val="28"/>
        </w:rPr>
        <w:t xml:space="preserve"> квалификационной категории ОГБПОУ  «Шуйский многопрофильный кол</w:t>
      </w:r>
      <w:r>
        <w:rPr>
          <w:rFonts w:ascii="Times New Roman" w:hAnsi="Times New Roman"/>
          <w:sz w:val="28"/>
          <w:szCs w:val="28"/>
        </w:rPr>
        <w:t>ледж» Борисова Жана Александровна</w:t>
      </w:r>
    </w:p>
    <w:p w:rsidR="006A46F6" w:rsidRDefault="006A46F6">
      <w:pPr>
        <w:spacing w:after="0" w:line="276" w:lineRule="auto"/>
        <w:rPr>
          <w:rFonts w:ascii="Times New Roman" w:hAnsi="Times New Roman"/>
          <w:b/>
          <w:sz w:val="24"/>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6A46F6" w:rsidRDefault="00F850DD">
      <w:pPr>
        <w:spacing w:after="0" w:line="276" w:lineRule="auto"/>
        <w:jc w:val="center"/>
        <w:rPr>
          <w:rFonts w:ascii="Times New Roman" w:hAnsi="Times New Roman"/>
          <w:b/>
          <w:sz w:val="28"/>
        </w:rPr>
      </w:pPr>
      <w:r>
        <w:rPr>
          <w:rFonts w:ascii="Times New Roman" w:hAnsi="Times New Roman"/>
          <w:b/>
          <w:sz w:val="28"/>
        </w:rPr>
        <w:t>СОДЕРЖАНИЕ</w:t>
      </w:r>
    </w:p>
    <w:p w:rsidR="006A46F6" w:rsidRDefault="006A46F6">
      <w:pPr>
        <w:spacing w:after="0" w:line="276" w:lineRule="auto"/>
        <w:rPr>
          <w:rFonts w:ascii="Times New Roman" w:hAnsi="Times New Roman"/>
          <w:b/>
          <w:sz w:val="28"/>
        </w:rPr>
      </w:pPr>
    </w:p>
    <w:p w:rsidR="006A46F6" w:rsidRDefault="006A46F6">
      <w:pPr>
        <w:pStyle w:val="afff3"/>
        <w:tabs>
          <w:tab w:val="left" w:pos="284"/>
        </w:tabs>
        <w:ind w:right="-1"/>
        <w:rPr>
          <w:color w:val="000000"/>
        </w:rPr>
      </w:pPr>
    </w:p>
    <w:p w:rsidR="006A46F6" w:rsidRPr="00950895" w:rsidRDefault="005F68A4">
      <w:pPr>
        <w:pStyle w:val="1f1"/>
        <w:tabs>
          <w:tab w:val="right" w:leader="dot" w:pos="9355"/>
        </w:tabs>
        <w:rPr>
          <w:sz w:val="28"/>
          <w:szCs w:val="24"/>
        </w:rPr>
      </w:pPr>
      <w:r w:rsidRPr="005F68A4">
        <w:rPr>
          <w:sz w:val="28"/>
          <w:szCs w:val="24"/>
        </w:rPr>
        <w:fldChar w:fldCharType="begin"/>
      </w:r>
      <w:r w:rsidR="00F850DD" w:rsidRPr="00950895">
        <w:rPr>
          <w:sz w:val="28"/>
          <w:szCs w:val="24"/>
        </w:rPr>
        <w:instrText>TOC \h \z \u \o "1-3"</w:instrText>
      </w:r>
      <w:r w:rsidRPr="005F68A4">
        <w:rPr>
          <w:sz w:val="28"/>
          <w:szCs w:val="24"/>
        </w:rPr>
        <w:fldChar w:fldCharType="separate"/>
      </w:r>
      <w:hyperlink w:anchor="__RefHeading___1" w:history="1">
        <w:r w:rsidR="00F850DD" w:rsidRPr="00950895">
          <w:rPr>
            <w:sz w:val="28"/>
            <w:szCs w:val="24"/>
          </w:rPr>
          <w:t xml:space="preserve">1.  </w:t>
        </w:r>
        <w:r w:rsidR="00E407D0">
          <w:rPr>
            <w:sz w:val="28"/>
            <w:szCs w:val="24"/>
          </w:rPr>
          <w:t xml:space="preserve">  Общая характеристика </w:t>
        </w:r>
        <w:r w:rsidR="00F850DD" w:rsidRPr="00950895">
          <w:rPr>
            <w:sz w:val="28"/>
            <w:szCs w:val="24"/>
          </w:rPr>
          <w:t xml:space="preserve"> рабочей программы общеобразовательной дисциплины «Физическая культура»</w:t>
        </w:r>
        <w:r w:rsidR="00F850DD" w:rsidRPr="00950895">
          <w:rPr>
            <w:sz w:val="28"/>
            <w:szCs w:val="24"/>
          </w:rPr>
          <w:tab/>
        </w:r>
        <w:r w:rsidRPr="00950895">
          <w:rPr>
            <w:sz w:val="28"/>
            <w:szCs w:val="24"/>
          </w:rPr>
          <w:fldChar w:fldCharType="begin"/>
        </w:r>
        <w:r w:rsidR="00F850DD" w:rsidRPr="00950895">
          <w:rPr>
            <w:sz w:val="28"/>
            <w:szCs w:val="24"/>
          </w:rPr>
          <w:instrText>PAGEREF __RefHeading___1 \h</w:instrText>
        </w:r>
        <w:r w:rsidRPr="00950895">
          <w:rPr>
            <w:sz w:val="28"/>
            <w:szCs w:val="24"/>
          </w:rPr>
        </w:r>
        <w:r w:rsidRPr="00950895">
          <w:rPr>
            <w:sz w:val="28"/>
            <w:szCs w:val="24"/>
          </w:rPr>
          <w:fldChar w:fldCharType="separate"/>
        </w:r>
        <w:r w:rsidR="008459DE">
          <w:rPr>
            <w:noProof/>
            <w:sz w:val="28"/>
            <w:szCs w:val="24"/>
          </w:rPr>
          <w:t>4</w:t>
        </w:r>
        <w:r w:rsidRPr="00950895">
          <w:rPr>
            <w:sz w:val="28"/>
            <w:szCs w:val="24"/>
          </w:rPr>
          <w:fldChar w:fldCharType="end"/>
        </w:r>
      </w:hyperlink>
    </w:p>
    <w:p w:rsidR="006A46F6" w:rsidRPr="00950895" w:rsidRDefault="005F68A4">
      <w:pPr>
        <w:pStyle w:val="1f1"/>
        <w:tabs>
          <w:tab w:val="right" w:leader="dot" w:pos="9355"/>
        </w:tabs>
        <w:rPr>
          <w:sz w:val="28"/>
          <w:szCs w:val="24"/>
        </w:rPr>
      </w:pPr>
      <w:hyperlink w:anchor="__RefHeading___2" w:history="1">
        <w:r w:rsidR="00F850DD" w:rsidRPr="00950895">
          <w:rPr>
            <w:sz w:val="28"/>
            <w:szCs w:val="24"/>
          </w:rPr>
          <w:t>2. Структура и содержание общеобразовательной дисциплины</w:t>
        </w:r>
        <w:r w:rsidR="00F850DD" w:rsidRPr="00950895">
          <w:rPr>
            <w:sz w:val="28"/>
            <w:szCs w:val="24"/>
          </w:rPr>
          <w:tab/>
        </w:r>
        <w:r w:rsidR="00950895">
          <w:rPr>
            <w:sz w:val="28"/>
            <w:szCs w:val="24"/>
          </w:rPr>
          <w:t>9</w:t>
        </w:r>
      </w:hyperlink>
    </w:p>
    <w:p w:rsidR="006A46F6" w:rsidRPr="00950895" w:rsidRDefault="005F68A4">
      <w:pPr>
        <w:pStyle w:val="1f1"/>
        <w:tabs>
          <w:tab w:val="right" w:leader="dot" w:pos="9355"/>
        </w:tabs>
        <w:rPr>
          <w:sz w:val="28"/>
          <w:szCs w:val="24"/>
        </w:rPr>
      </w:pPr>
      <w:hyperlink w:anchor="__RefHeading___3" w:history="1">
        <w:r w:rsidR="00F850DD" w:rsidRPr="00950895">
          <w:rPr>
            <w:sz w:val="28"/>
            <w:szCs w:val="24"/>
          </w:rPr>
          <w:t>3. Условия реализации программы общеобразовательной дисциплины</w:t>
        </w:r>
        <w:r w:rsidR="00F850DD" w:rsidRPr="00950895">
          <w:rPr>
            <w:sz w:val="28"/>
            <w:szCs w:val="24"/>
          </w:rPr>
          <w:tab/>
        </w:r>
        <w:r w:rsidRPr="00950895">
          <w:rPr>
            <w:sz w:val="28"/>
            <w:szCs w:val="24"/>
          </w:rPr>
          <w:fldChar w:fldCharType="begin"/>
        </w:r>
        <w:r w:rsidR="00F850DD" w:rsidRPr="00950895">
          <w:rPr>
            <w:sz w:val="28"/>
            <w:szCs w:val="24"/>
          </w:rPr>
          <w:instrText>PAGEREF __RefHeading___3 \h</w:instrText>
        </w:r>
        <w:r w:rsidRPr="00950895">
          <w:rPr>
            <w:sz w:val="28"/>
            <w:szCs w:val="24"/>
          </w:rPr>
        </w:r>
        <w:r w:rsidRPr="00950895">
          <w:rPr>
            <w:sz w:val="28"/>
            <w:szCs w:val="24"/>
          </w:rPr>
          <w:fldChar w:fldCharType="separate"/>
        </w:r>
        <w:r w:rsidR="008459DE">
          <w:rPr>
            <w:noProof/>
            <w:sz w:val="28"/>
            <w:szCs w:val="24"/>
          </w:rPr>
          <w:t>21</w:t>
        </w:r>
        <w:r w:rsidRPr="00950895">
          <w:rPr>
            <w:sz w:val="28"/>
            <w:szCs w:val="24"/>
          </w:rPr>
          <w:fldChar w:fldCharType="end"/>
        </w:r>
      </w:hyperlink>
      <w:r w:rsidR="00F850DD">
        <w:rPr>
          <w:sz w:val="28"/>
          <w:szCs w:val="24"/>
        </w:rPr>
        <w:t>21</w:t>
      </w:r>
    </w:p>
    <w:p w:rsidR="006A46F6" w:rsidRPr="00950895" w:rsidRDefault="005F68A4">
      <w:pPr>
        <w:pStyle w:val="1f1"/>
        <w:tabs>
          <w:tab w:val="right" w:leader="dot" w:pos="9355"/>
        </w:tabs>
        <w:rPr>
          <w:sz w:val="28"/>
          <w:szCs w:val="24"/>
        </w:rPr>
      </w:pPr>
      <w:hyperlink w:anchor="__RefHeading___4" w:history="1">
        <w:r w:rsidR="00F850DD" w:rsidRPr="00950895">
          <w:rPr>
            <w:sz w:val="28"/>
            <w:szCs w:val="24"/>
          </w:rPr>
          <w:t>4.    Контроль и оценка результатов освоения общеобразовательной дисциплины</w:t>
        </w:r>
        <w:r w:rsidR="00F850DD" w:rsidRPr="00950895">
          <w:rPr>
            <w:sz w:val="28"/>
            <w:szCs w:val="24"/>
          </w:rPr>
          <w:tab/>
        </w:r>
        <w:r w:rsidRPr="00950895">
          <w:rPr>
            <w:sz w:val="28"/>
            <w:szCs w:val="24"/>
          </w:rPr>
          <w:fldChar w:fldCharType="begin"/>
        </w:r>
        <w:r w:rsidR="00F850DD" w:rsidRPr="00950895">
          <w:rPr>
            <w:sz w:val="28"/>
            <w:szCs w:val="24"/>
          </w:rPr>
          <w:instrText>PAGEREF __RefHeading___4 \h</w:instrText>
        </w:r>
        <w:r w:rsidRPr="00950895">
          <w:rPr>
            <w:sz w:val="28"/>
            <w:szCs w:val="24"/>
          </w:rPr>
        </w:r>
        <w:r w:rsidRPr="00950895">
          <w:rPr>
            <w:sz w:val="28"/>
            <w:szCs w:val="24"/>
          </w:rPr>
          <w:fldChar w:fldCharType="separate"/>
        </w:r>
        <w:r w:rsidR="008459DE">
          <w:rPr>
            <w:noProof/>
            <w:sz w:val="28"/>
            <w:szCs w:val="24"/>
          </w:rPr>
          <w:t>23</w:t>
        </w:r>
        <w:r w:rsidRPr="00950895">
          <w:rPr>
            <w:sz w:val="28"/>
            <w:szCs w:val="24"/>
          </w:rPr>
          <w:fldChar w:fldCharType="end"/>
        </w:r>
      </w:hyperlink>
      <w:r w:rsidR="00F850DD">
        <w:rPr>
          <w:sz w:val="28"/>
          <w:szCs w:val="24"/>
        </w:rPr>
        <w:t>3</w:t>
      </w:r>
    </w:p>
    <w:p w:rsidR="006A46F6" w:rsidRPr="00950895" w:rsidRDefault="005F68A4">
      <w:pPr>
        <w:rPr>
          <w:sz w:val="28"/>
          <w:szCs w:val="24"/>
        </w:rPr>
      </w:pPr>
      <w:r w:rsidRPr="00950895">
        <w:rPr>
          <w:sz w:val="28"/>
          <w:szCs w:val="24"/>
        </w:rPr>
        <w:fldChar w:fldCharType="end"/>
      </w:r>
    </w:p>
    <w:p w:rsidR="006A46F6" w:rsidRPr="00950895" w:rsidRDefault="006A46F6">
      <w:pPr>
        <w:spacing w:after="0" w:line="276" w:lineRule="auto"/>
        <w:rPr>
          <w:rFonts w:ascii="Times New Roman" w:hAnsi="Times New Roman"/>
          <w:b/>
          <w:sz w:val="36"/>
          <w:szCs w:val="24"/>
        </w:rPr>
      </w:pPr>
    </w:p>
    <w:p w:rsidR="006A46F6" w:rsidRPr="00950895" w:rsidRDefault="006A46F6">
      <w:pPr>
        <w:spacing w:after="0" w:line="276" w:lineRule="auto"/>
        <w:rPr>
          <w:rFonts w:ascii="Times New Roman" w:hAnsi="Times New Roman"/>
          <w:b/>
          <w:sz w:val="36"/>
          <w:szCs w:val="24"/>
        </w:rPr>
      </w:pPr>
    </w:p>
    <w:p w:rsidR="006A46F6" w:rsidRPr="00950895" w:rsidRDefault="00F850DD">
      <w:pPr>
        <w:pStyle w:val="10"/>
        <w:spacing w:line="276" w:lineRule="auto"/>
        <w:rPr>
          <w:b w:val="0"/>
          <w:color w:val="000000"/>
          <w:sz w:val="36"/>
          <w:szCs w:val="24"/>
        </w:rPr>
      </w:pPr>
      <w:r w:rsidRPr="00950895">
        <w:rPr>
          <w:i/>
          <w:color w:val="000000"/>
          <w:sz w:val="36"/>
          <w:szCs w:val="24"/>
          <w:u w:val="single"/>
        </w:rPr>
        <w:br w:type="page"/>
      </w:r>
    </w:p>
    <w:p w:rsidR="006A46F6" w:rsidRDefault="00E407D0">
      <w:pPr>
        <w:pStyle w:val="10"/>
        <w:numPr>
          <w:ilvl w:val="0"/>
          <w:numId w:val="1"/>
        </w:numPr>
        <w:rPr>
          <w:color w:val="000000"/>
        </w:rPr>
      </w:pPr>
      <w:bookmarkStart w:id="0" w:name="__RefHeading___1"/>
      <w:bookmarkEnd w:id="0"/>
      <w:r>
        <w:rPr>
          <w:color w:val="000000"/>
        </w:rPr>
        <w:lastRenderedPageBreak/>
        <w:t>Общая характеристика</w:t>
      </w:r>
      <w:r w:rsidR="00F850DD">
        <w:rPr>
          <w:color w:val="000000"/>
        </w:rPr>
        <w:t xml:space="preserve"> рабочей программы общеобразовательной дисциплины «Физическая культура»</w:t>
      </w:r>
    </w:p>
    <w:p w:rsidR="006A46F6" w:rsidRDefault="006A46F6">
      <w:pPr>
        <w:rPr>
          <w:rFonts w:ascii="Times New Roman" w:hAnsi="Times New Roman"/>
        </w:rPr>
      </w:pP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 xml:space="preserve">1.1. Место дисциплины в структуре образовательной программы СПО: </w:t>
      </w:r>
    </w:p>
    <w:p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rsidR="00E407D0" w:rsidRPr="00564687" w:rsidRDefault="00F850DD" w:rsidP="00564687">
      <w:pPr>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rPr>
          <w:rFonts w:ascii="Times New Roman" w:hAnsi="Times New Roman"/>
          <w:b/>
          <w:bCs/>
          <w:sz w:val="28"/>
          <w:szCs w:val="28"/>
        </w:rPr>
      </w:pPr>
      <w:r>
        <w:rPr>
          <w:rFonts w:ascii="Times New Roman" w:hAnsi="Times New Roman"/>
          <w:sz w:val="28"/>
        </w:rPr>
        <w:t>Общеобразовательная дисциплина «</w:t>
      </w:r>
      <w:r>
        <w:rPr>
          <w:rFonts w:ascii="Times New Roman" w:hAnsi="Times New Roman"/>
          <w:sz w:val="28"/>
          <w:u w:val="single"/>
        </w:rPr>
        <w:t>Физическая культура</w:t>
      </w:r>
      <w:r>
        <w:rPr>
          <w:rFonts w:ascii="Times New Roman" w:hAnsi="Times New Roman"/>
          <w:sz w:val="28"/>
        </w:rPr>
        <w:t xml:space="preserve">» является обязательной частью общеобразовательного цикла </w:t>
      </w:r>
      <w:r w:rsidR="00E407D0">
        <w:rPr>
          <w:rFonts w:ascii="Times New Roman" w:hAnsi="Times New Roman"/>
          <w:sz w:val="28"/>
          <w:szCs w:val="28"/>
        </w:rPr>
        <w:t xml:space="preserve">основной профессиональной </w:t>
      </w:r>
      <w:r w:rsidR="00E407D0" w:rsidRPr="008231D0">
        <w:rPr>
          <w:rFonts w:ascii="Times New Roman" w:hAnsi="Times New Roman"/>
          <w:sz w:val="28"/>
          <w:szCs w:val="28"/>
        </w:rPr>
        <w:t>образовательной программы в соответствии с ФГОС СПО по</w:t>
      </w:r>
      <w:r w:rsidR="00E407D0" w:rsidRPr="008231D0">
        <w:rPr>
          <w:rFonts w:ascii="Times New Roman" w:hAnsi="Times New Roman"/>
          <w:b/>
          <w:sz w:val="28"/>
          <w:szCs w:val="28"/>
        </w:rPr>
        <w:t xml:space="preserve"> </w:t>
      </w:r>
      <w:r w:rsidR="00E407D0" w:rsidRPr="00A75E01">
        <w:rPr>
          <w:rFonts w:ascii="Times New Roman" w:hAnsi="Times New Roman"/>
          <w:sz w:val="28"/>
          <w:szCs w:val="28"/>
        </w:rPr>
        <w:t>специальности</w:t>
      </w:r>
      <w:r w:rsidR="00E407D0">
        <w:rPr>
          <w:rFonts w:ascii="Times New Roman" w:hAnsi="Times New Roman"/>
          <w:b/>
          <w:sz w:val="28"/>
          <w:szCs w:val="28"/>
        </w:rPr>
        <w:t xml:space="preserve"> </w:t>
      </w:r>
      <w:r w:rsidR="00564687">
        <w:rPr>
          <w:rFonts w:ascii="Times New Roman" w:hAnsi="Times New Roman"/>
          <w:b/>
          <w:sz w:val="24"/>
          <w:szCs w:val="24"/>
        </w:rPr>
        <w:t xml:space="preserve">08.02.08 </w:t>
      </w:r>
      <w:r w:rsidR="00564687" w:rsidRPr="00F668C0">
        <w:rPr>
          <w:rFonts w:ascii="Times New Roman" w:hAnsi="Times New Roman"/>
          <w:b/>
          <w:sz w:val="28"/>
          <w:szCs w:val="28"/>
        </w:rPr>
        <w:t>Монтаж и эксплуатация оборудования и систем газоснабжения</w:t>
      </w:r>
    </w:p>
    <w:p w:rsidR="006A46F6" w:rsidRDefault="00F850DD" w:rsidP="005646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 Цели и планируемые результаты освоения дисциплины:</w:t>
      </w:r>
    </w:p>
    <w:p w:rsidR="00950895" w:rsidRDefault="0095089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1.2.1. Цели дисциплины</w:t>
      </w:r>
    </w:p>
    <w:p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Содержание программы общеобразовательной дисциплины «Физическая культура» направлено на достижение следующих целей: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w:t>
      </w:r>
    </w:p>
    <w:p w:rsidR="006A46F6" w:rsidRDefault="006A46F6">
      <w:pPr>
        <w:spacing w:after="0" w:line="276" w:lineRule="auto"/>
        <w:ind w:firstLine="709"/>
        <w:jc w:val="both"/>
        <w:rPr>
          <w:rFonts w:ascii="Times New Roman" w:hAnsi="Times New Roman"/>
          <w:sz w:val="28"/>
        </w:rPr>
      </w:pPr>
    </w:p>
    <w:p w:rsidR="006A46F6" w:rsidRDefault="00F850DD">
      <w:pPr>
        <w:spacing w:after="0" w:line="276" w:lineRule="auto"/>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rsidR="006A46F6" w:rsidRDefault="00F850DD">
      <w:pPr>
        <w:spacing w:after="0" w:line="276" w:lineRule="auto"/>
        <w:ind w:firstLine="709"/>
        <w:jc w:val="both"/>
        <w:rPr>
          <w:rFonts w:ascii="Times New Roman" w:hAnsi="Times New Roman"/>
          <w:sz w:val="28"/>
        </w:rPr>
      </w:pPr>
      <w:bookmarkStart w:id="1" w:name="_Hlk113618735"/>
      <w:r>
        <w:rPr>
          <w:rFonts w:ascii="Times New Roman" w:hAnsi="Times New Roman"/>
          <w:sz w:val="28"/>
        </w:rPr>
        <w:t xml:space="preserve">Особое значение дисциплина имеет при формировании и развитии ОК и ПК </w:t>
      </w:r>
      <w:bookmarkEnd w:id="1"/>
    </w:p>
    <w:p w:rsidR="006A46F6" w:rsidRDefault="006A46F6">
      <w:pPr>
        <w:spacing w:after="0" w:line="276" w:lineRule="auto"/>
        <w:jc w:val="center"/>
        <w:rPr>
          <w:rFonts w:ascii="Times New Roman" w:hAnsi="Times New Roman"/>
          <w:b/>
          <w:sz w:val="28"/>
        </w:rPr>
      </w:pPr>
    </w:p>
    <w:p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rsidR="006A46F6" w:rsidRDefault="006A46F6">
      <w:pPr>
        <w:sectPr w:rsidR="006A46F6">
          <w:footerReference w:type="default" r:id="rId8"/>
          <w:footerReference w:type="first" r:id="rId9"/>
          <w:pgSz w:w="11906" w:h="16838"/>
          <w:pgMar w:top="1134" w:right="850" w:bottom="284" w:left="1701" w:header="708" w:footer="708" w:gutter="0"/>
          <w:cols w:space="720"/>
          <w:titlePg/>
        </w:sect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31"/>
        <w:gridCol w:w="5103"/>
        <w:gridCol w:w="5103"/>
      </w:tblGrid>
      <w:tr w:rsidR="006A46F6" w:rsidTr="00950895">
        <w:trPr>
          <w:trHeight w:val="270"/>
          <w:tblHeader/>
        </w:trPr>
        <w:tc>
          <w:tcPr>
            <w:tcW w:w="45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center"/>
              <w:rPr>
                <w:rFonts w:ascii="Times New Roman" w:hAnsi="Times New Roman"/>
                <w:b/>
                <w:sz w:val="24"/>
              </w:rPr>
            </w:pPr>
            <w:r>
              <w:rPr>
                <w:rFonts w:ascii="Times New Roman" w:hAnsi="Times New Roman"/>
                <w:b/>
                <w:sz w:val="24"/>
              </w:rPr>
              <w:lastRenderedPageBreak/>
              <w:t>Код и наименование формируемых компетенций</w:t>
            </w:r>
          </w:p>
        </w:tc>
        <w:tc>
          <w:tcPr>
            <w:tcW w:w="102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center"/>
              <w:rPr>
                <w:rFonts w:ascii="Times New Roman" w:hAnsi="Times New Roman"/>
                <w:b/>
                <w:sz w:val="24"/>
              </w:rPr>
            </w:pPr>
            <w:r>
              <w:rPr>
                <w:rFonts w:ascii="Times New Roman" w:hAnsi="Times New Roman"/>
                <w:b/>
                <w:sz w:val="24"/>
              </w:rPr>
              <w:t>Планируемые результаты</w:t>
            </w:r>
          </w:p>
        </w:tc>
      </w:tr>
      <w:tr w:rsidR="006A46F6" w:rsidTr="00950895">
        <w:trPr>
          <w:trHeight w:val="270"/>
          <w:tblHeader/>
        </w:trPr>
        <w:tc>
          <w:tcPr>
            <w:tcW w:w="45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6A46F6"/>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center"/>
              <w:rPr>
                <w:rFonts w:ascii="Times New Roman" w:hAnsi="Times New Roman"/>
                <w:b/>
                <w:sz w:val="24"/>
              </w:rPr>
            </w:pPr>
            <w:r>
              <w:rPr>
                <w:rFonts w:ascii="Times New Roman" w:hAnsi="Times New Roman"/>
                <w:b/>
                <w:sz w:val="24"/>
              </w:rPr>
              <w:t>Общие</w:t>
            </w:r>
            <w:r>
              <w:rPr>
                <w:rFonts w:ascii="Times New Roman" w:hAnsi="Times New Roman"/>
                <w:b/>
                <w:sz w:val="24"/>
                <w:vertAlign w:val="superscript"/>
              </w:rPr>
              <w:footnoteReference w:id="2"/>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line="276" w:lineRule="auto"/>
              <w:jc w:val="center"/>
              <w:rPr>
                <w:rFonts w:ascii="Times New Roman" w:hAnsi="Times New Roman"/>
                <w:b/>
                <w:sz w:val="24"/>
              </w:rPr>
            </w:pPr>
            <w:r>
              <w:rPr>
                <w:rFonts w:ascii="Times New Roman" w:hAnsi="Times New Roman"/>
                <w:b/>
                <w:sz w:val="24"/>
              </w:rPr>
              <w:t>Дисциплинарные</w:t>
            </w:r>
            <w:r>
              <w:rPr>
                <w:rFonts w:ascii="Times New Roman" w:hAnsi="Times New Roman"/>
                <w:b/>
                <w:sz w:val="24"/>
                <w:vertAlign w:val="superscript"/>
              </w:rPr>
              <w:footnoteReference w:id="3"/>
            </w:r>
          </w:p>
        </w:tc>
      </w:tr>
      <w:tr w:rsidR="006A46F6"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both"/>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к различным контекстам </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both"/>
              <w:rPr>
                <w:rFonts w:ascii="Times New Roman" w:hAnsi="Times New Roman"/>
                <w:sz w:val="24"/>
                <w:highlight w:val="white"/>
              </w:rPr>
            </w:pPr>
            <w:r>
              <w:rPr>
                <w:rFonts w:ascii="Times New Roman" w:hAnsi="Times New Roman"/>
                <w:sz w:val="24"/>
                <w:highlight w:val="white"/>
              </w:rPr>
              <w:t>В части трудового воспитания:</w:t>
            </w:r>
          </w:p>
          <w:p w:rsidR="006A46F6" w:rsidRDefault="00F850DD">
            <w:pPr>
              <w:spacing w:after="0"/>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p>
          <w:p w:rsidR="006A46F6" w:rsidRDefault="00F850DD">
            <w:pPr>
              <w:spacing w:after="0"/>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A46F6" w:rsidRDefault="00F850DD">
            <w:pPr>
              <w:spacing w:after="0"/>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rsidR="006A46F6" w:rsidRDefault="00F850DD">
            <w:pPr>
              <w:spacing w:after="0"/>
              <w:jc w:val="both"/>
              <w:rPr>
                <w:rFonts w:ascii="Times New Roman" w:hAnsi="Times New Roman"/>
                <w:color w:val="808080"/>
                <w:sz w:val="24"/>
                <w:highlight w:val="white"/>
              </w:rPr>
            </w:pPr>
            <w:r>
              <w:rPr>
                <w:rFonts w:ascii="Times New Roman" w:hAnsi="Times New Roman"/>
                <w:sz w:val="24"/>
                <w:highlight w:val="white"/>
              </w:rPr>
              <w:t>Овладение универсальными учебными познавательными действиями:</w:t>
            </w:r>
          </w:p>
          <w:p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 xml:space="preserve"> а) </w:t>
            </w:r>
            <w:r>
              <w:rPr>
                <w:rFonts w:ascii="Times New Roman" w:hAnsi="Times New Roman"/>
                <w:sz w:val="24"/>
                <w:highlight w:val="white"/>
              </w:rPr>
              <w:t>базовые логические действия:</w:t>
            </w:r>
          </w:p>
          <w:p w:rsidR="006A46F6" w:rsidRDefault="00F850DD">
            <w:pPr>
              <w:spacing w:after="0"/>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6A46F6" w:rsidRDefault="00F850DD">
            <w:pPr>
              <w:spacing w:after="0"/>
              <w:jc w:val="both"/>
              <w:rPr>
                <w:rFonts w:ascii="Times New Roman" w:hAnsi="Times New Roman"/>
                <w:sz w:val="24"/>
              </w:rPr>
            </w:pPr>
            <w:r>
              <w:rPr>
                <w:rFonts w:ascii="Times New Roman" w:hAnsi="Times New Roman"/>
                <w:sz w:val="24"/>
              </w:rPr>
              <w:t xml:space="preserve">- устанавливать существенный признак или основания для сравнения, классификации и обобщения; </w:t>
            </w:r>
          </w:p>
          <w:p w:rsidR="006A46F6" w:rsidRDefault="00F850DD">
            <w:pPr>
              <w:spacing w:after="0"/>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rsidR="006A46F6" w:rsidRDefault="00F850DD">
            <w:pPr>
              <w:spacing w:after="0"/>
              <w:jc w:val="both"/>
              <w:rPr>
                <w:rFonts w:ascii="Times New Roman" w:hAnsi="Times New Roman"/>
                <w:sz w:val="24"/>
              </w:rPr>
            </w:pPr>
            <w:r>
              <w:rPr>
                <w:rFonts w:ascii="Times New Roman" w:hAnsi="Times New Roman"/>
                <w:sz w:val="24"/>
              </w:rPr>
              <w:t xml:space="preserve">- выявлять закономерности и противоречия в рассматриваемых явлениях; </w:t>
            </w:r>
          </w:p>
          <w:p w:rsidR="006A46F6" w:rsidRDefault="00F850DD">
            <w:pPr>
              <w:spacing w:after="0"/>
              <w:jc w:val="both"/>
              <w:rPr>
                <w:rFonts w:ascii="Times New Roman" w:hAnsi="Times New Roman"/>
                <w:sz w:val="24"/>
              </w:rPr>
            </w:pPr>
            <w:r>
              <w:rPr>
                <w:rFonts w:ascii="Times New Roman" w:hAnsi="Times New Roman"/>
                <w:sz w:val="24"/>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rsidR="006A46F6" w:rsidRDefault="00F850DD">
            <w:pPr>
              <w:spacing w:after="0"/>
              <w:jc w:val="both"/>
              <w:rPr>
                <w:rFonts w:ascii="Times New Roman" w:hAnsi="Times New Roman"/>
                <w:sz w:val="24"/>
              </w:rPr>
            </w:pPr>
            <w:r>
              <w:rPr>
                <w:rFonts w:ascii="Times New Roman" w:hAnsi="Times New Roman"/>
                <w:sz w:val="24"/>
              </w:rPr>
              <w:t xml:space="preserve">- развивать креативное мышление при решении жизненных проблем </w:t>
            </w:r>
          </w:p>
          <w:p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б)</w:t>
            </w:r>
            <w:r>
              <w:rPr>
                <w:rFonts w:ascii="Times New Roman" w:hAnsi="Times New Roman"/>
                <w:sz w:val="24"/>
                <w:highlight w:val="white"/>
              </w:rPr>
              <w:t> базовые исследовательские действия:</w:t>
            </w:r>
          </w:p>
          <w:p w:rsidR="006A46F6" w:rsidRDefault="00F850DD">
            <w:pPr>
              <w:spacing w:after="0"/>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6A46F6" w:rsidRDefault="00F850DD">
            <w:pPr>
              <w:spacing w:after="0"/>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A46F6" w:rsidRDefault="00F850DD">
            <w:pPr>
              <w:spacing w:after="0"/>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A46F6" w:rsidRDefault="00F850DD">
            <w:pPr>
              <w:spacing w:after="0"/>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rsidR="006A46F6" w:rsidRDefault="00F850DD">
            <w:pPr>
              <w:spacing w:after="0"/>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rsidR="006A46F6" w:rsidRDefault="00F850DD">
            <w:pPr>
              <w:spacing w:after="0"/>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rsidR="006A46F6" w:rsidRDefault="00F850DD">
            <w:pPr>
              <w:spacing w:after="0"/>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rsidP="00950895">
            <w:pPr>
              <w:spacing w:after="0"/>
              <w:jc w:val="both"/>
              <w:rPr>
                <w:rFonts w:ascii="Times New Roman" w:hAnsi="Times New Roman"/>
                <w:sz w:val="24"/>
              </w:rPr>
            </w:pPr>
            <w:r>
              <w:rPr>
                <w:rFonts w:ascii="Times New Roman" w:hAnsi="Times New Roman"/>
                <w:sz w:val="24"/>
              </w:rPr>
              <w:lastRenderedPageBreak/>
              <w:t xml:space="preserve">ОК 04.Эффективно взаимодействовать и </w:t>
            </w:r>
            <w:r>
              <w:rPr>
                <w:rFonts w:ascii="Times New Roman" w:hAnsi="Times New Roman"/>
                <w:sz w:val="24"/>
              </w:rPr>
              <w:lastRenderedPageBreak/>
              <w:t>работать в коллективе и команде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lastRenderedPageBreak/>
              <w:t xml:space="preserve">- готовность к саморазвитию, </w:t>
            </w:r>
            <w:r>
              <w:rPr>
                <w:rFonts w:ascii="Times New Roman" w:hAnsi="Times New Roman"/>
                <w:sz w:val="24"/>
                <w:highlight w:val="white"/>
              </w:rPr>
              <w:lastRenderedPageBreak/>
              <w:t>самостоятельности и самоопределению;</w:t>
            </w:r>
          </w:p>
          <w:p w:rsidR="006A46F6" w:rsidRDefault="00F850DD">
            <w:pPr>
              <w:spacing w:after="0" w:line="240" w:lineRule="auto"/>
              <w:jc w:val="both"/>
              <w:rPr>
                <w:rFonts w:ascii="Times New Roman" w:hAnsi="Times New Roman"/>
                <w:sz w:val="24"/>
              </w:rPr>
            </w:pPr>
            <w:r>
              <w:rPr>
                <w:rFonts w:ascii="Times New Roman" w:hAnsi="Times New Roman"/>
                <w:sz w:val="24"/>
              </w:rPr>
              <w:t>-овладение навыками учебно-исследовательской, проектной и социальной деятельности;</w:t>
            </w:r>
          </w:p>
          <w:p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rsidR="006A46F6" w:rsidRDefault="00F850DD">
            <w:pPr>
              <w:spacing w:after="0" w:line="240" w:lineRule="auto"/>
              <w:jc w:val="both"/>
              <w:rPr>
                <w:rFonts w:ascii="Times New Roman" w:hAnsi="Times New Roman"/>
                <w:sz w:val="24"/>
              </w:rPr>
            </w:pPr>
            <w:r>
              <w:rPr>
                <w:rFonts w:ascii="Times New Roman" w:hAnsi="Times New Roman"/>
                <w:color w:val="808080"/>
                <w:sz w:val="24"/>
              </w:rPr>
              <w:t>б)</w:t>
            </w:r>
            <w:r>
              <w:rPr>
                <w:rFonts w:ascii="Times New Roman" w:hAnsi="Times New Roman"/>
                <w:sz w:val="24"/>
              </w:rPr>
              <w:t> совместная деятельность:</w:t>
            </w:r>
          </w:p>
          <w:p w:rsidR="006A46F6" w:rsidRDefault="00F850DD">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rsidR="006A46F6" w:rsidRDefault="00F850DD">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A46F6" w:rsidRDefault="00F850DD">
            <w:pPr>
              <w:spacing w:after="0" w:line="240" w:lineRule="auto"/>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rsidR="006A46F6" w:rsidRDefault="00F850DD">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rsidR="006A46F6" w:rsidRDefault="00F850DD">
            <w:pPr>
              <w:spacing w:after="0" w:line="240" w:lineRule="auto"/>
              <w:jc w:val="both"/>
              <w:rPr>
                <w:rFonts w:ascii="Times New Roman" w:hAnsi="Times New Roman"/>
                <w:sz w:val="24"/>
              </w:rPr>
            </w:pPr>
            <w:r>
              <w:rPr>
                <w:rFonts w:ascii="Times New Roman" w:hAnsi="Times New Roman"/>
                <w:color w:val="808080"/>
                <w:sz w:val="24"/>
              </w:rPr>
              <w:t>г)</w:t>
            </w:r>
            <w:r>
              <w:rPr>
                <w:rFonts w:ascii="Times New Roman" w:hAnsi="Times New Roman"/>
                <w:sz w:val="24"/>
              </w:rPr>
              <w:t> принятие себя и других людей:</w:t>
            </w:r>
          </w:p>
          <w:p w:rsidR="006A46F6" w:rsidRDefault="00F850DD">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rsidR="006A46F6" w:rsidRDefault="00F850DD">
            <w:pPr>
              <w:spacing w:after="0" w:line="240" w:lineRule="auto"/>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rsidR="006A46F6" w:rsidRDefault="00F850DD">
            <w:pPr>
              <w:spacing w:after="0" w:line="240" w:lineRule="auto"/>
              <w:jc w:val="both"/>
              <w:rPr>
                <w:rFonts w:ascii="Times New Roman" w:hAnsi="Times New Roman"/>
                <w:sz w:val="24"/>
              </w:rPr>
            </w:pPr>
            <w:r>
              <w:rPr>
                <w:rFonts w:ascii="Times New Roman" w:hAnsi="Times New Roman"/>
                <w:sz w:val="24"/>
              </w:rPr>
              <w:t xml:space="preserve">- развивать способность понимать мир с </w:t>
            </w:r>
            <w:r>
              <w:rPr>
                <w:rFonts w:ascii="Times New Roman" w:hAnsi="Times New Roman"/>
                <w:sz w:val="24"/>
              </w:rPr>
              <w:lastRenderedPageBreak/>
              <w:t>позиции другого человека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lastRenderedPageBreak/>
              <w:t xml:space="preserve">ПРб 4. владение физическими упражнениями </w:t>
            </w:r>
            <w:r>
              <w:rPr>
                <w:rStyle w:val="1"/>
                <w:rFonts w:ascii="Times New Roman" w:hAnsi="Times New Roman"/>
                <w:sz w:val="24"/>
              </w:rPr>
              <w:lastRenderedPageBreak/>
              <w:t xml:space="preserve">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both"/>
              <w:rPr>
                <w:rFonts w:ascii="Times New Roman" w:hAnsi="Times New Roman"/>
                <w:sz w:val="24"/>
              </w:rPr>
            </w:pPr>
            <w:r>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готовность к саморазвитию, самостоятельности и самоопределению;</w:t>
            </w:r>
          </w:p>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наличие мотивации к обучению и личностному развитию;</w:t>
            </w:r>
          </w:p>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xml:space="preserve">В части </w:t>
            </w:r>
            <w:r>
              <w:rPr>
                <w:rStyle w:val="1"/>
                <w:rFonts w:ascii="Times New Roman" w:hAnsi="Times New Roman"/>
                <w:sz w:val="24"/>
              </w:rPr>
              <w:t>физического воспитания:</w:t>
            </w:r>
          </w:p>
          <w:p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сформированность здорового и безопасного образа жизни, ответственного отношения к своему здоровью;</w:t>
            </w:r>
          </w:p>
          <w:p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потребность в физическом совершенствовании, занятиях спортивно-оздоровительной деятельностью;</w:t>
            </w:r>
          </w:p>
          <w:p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активное неприятие вредных привычек и иных форм причинения вреда физическому и психическому здоровью;</w:t>
            </w:r>
          </w:p>
          <w:p w:rsidR="006A46F6" w:rsidRDefault="00F850DD">
            <w:pPr>
              <w:widowControl w:val="0"/>
              <w:spacing w:after="0" w:line="240" w:lineRule="auto"/>
              <w:ind w:firstLine="709"/>
              <w:contextualSpacing/>
              <w:jc w:val="both"/>
              <w:rPr>
                <w:rFonts w:ascii="Times New Roman" w:hAnsi="Times New Roman"/>
                <w:sz w:val="24"/>
              </w:rPr>
            </w:pPr>
            <w:r>
              <w:rPr>
                <w:rStyle w:val="1"/>
                <w:rFonts w:ascii="Times New Roman" w:hAnsi="Times New Roman"/>
                <w:sz w:val="24"/>
              </w:rPr>
              <w:t>Овладения универсальными регулятивными действиями:</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давать оценку новым ситуациям;</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расширять рамки учебного предмета на основе личных предпочтений;</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делать осознанный выбор, аргументировать его, брать ответственность за решение;</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оценивать приобретённый опыт;</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xml:space="preserve">- способствовать формированию и проявлению широкой эрудиции в разных областях знаний; </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постоянно повышать свой образовательный и культурный уровень;</w:t>
            </w:r>
          </w:p>
          <w:p w:rsidR="006A46F6" w:rsidRDefault="006A46F6">
            <w:pPr>
              <w:spacing w:after="0" w:line="240" w:lineRule="auto"/>
              <w:jc w:val="both"/>
              <w:rPr>
                <w:rFonts w:ascii="Times New Roman" w:hAnsi="Times New Roman"/>
                <w:sz w:val="24"/>
                <w:highlight w:val="white"/>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lastRenderedPageBreak/>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5. Владение техническими приемами и двигательными действиями базовых видов </w:t>
            </w:r>
            <w:r>
              <w:rPr>
                <w:rStyle w:val="1"/>
                <w:rFonts w:ascii="Times New Roman" w:hAnsi="Times New Roman"/>
                <w:sz w:val="24"/>
              </w:rPr>
              <w:lastRenderedPageBreak/>
              <w:t>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6. Положительную динамику в развитии основных физических качеств (силы, быстроты, выносливости, гибкости и ловкости)</w:t>
            </w:r>
          </w:p>
        </w:tc>
      </w:tr>
      <w:tr w:rsidR="00E407D0" w:rsidTr="00E407D0">
        <w:tc>
          <w:tcPr>
            <w:tcW w:w="1473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07D0" w:rsidRPr="00564687" w:rsidRDefault="00564687" w:rsidP="00564687">
            <w:pPr>
              <w:shd w:val="clear" w:color="auto" w:fill="FFFFFF"/>
              <w:spacing w:after="0"/>
              <w:rPr>
                <w:rStyle w:val="1"/>
                <w:rFonts w:ascii="Times New Roman" w:hAnsi="Times New Roman"/>
                <w:iCs/>
                <w:sz w:val="24"/>
                <w:szCs w:val="24"/>
              </w:rPr>
            </w:pPr>
            <w:r w:rsidRPr="00564687">
              <w:rPr>
                <w:rFonts w:ascii="Times New Roman" w:hAnsi="Times New Roman"/>
                <w:iCs/>
                <w:sz w:val="24"/>
                <w:szCs w:val="24"/>
              </w:rPr>
              <w:lastRenderedPageBreak/>
              <w:t>ПК 4.1 Планировать организацию производственной  деятельности работников при выполнении строительно-монтажных работ</w:t>
            </w:r>
          </w:p>
        </w:tc>
      </w:tr>
    </w:tbl>
    <w:p w:rsidR="006A46F6" w:rsidRDefault="006A46F6">
      <w:pPr>
        <w:sectPr w:rsidR="006A46F6" w:rsidSect="00950895">
          <w:footerReference w:type="default" r:id="rId10"/>
          <w:footerReference w:type="first" r:id="rId11"/>
          <w:pgSz w:w="16838" w:h="11906" w:orient="landscape"/>
          <w:pgMar w:top="1701" w:right="2237" w:bottom="850" w:left="993" w:header="708" w:footer="708" w:gutter="0"/>
          <w:cols w:space="720"/>
          <w:titlePg/>
        </w:sectPr>
      </w:pPr>
    </w:p>
    <w:p w:rsidR="006A46F6" w:rsidRDefault="00F850DD">
      <w:pPr>
        <w:pStyle w:val="10"/>
      </w:pPr>
      <w:bookmarkStart w:id="2" w:name="__RefHeading___2"/>
      <w:bookmarkEnd w:id="2"/>
      <w:r>
        <w:lastRenderedPageBreak/>
        <w:t>2. Структура и содержание общеобразовательной дисциплины</w:t>
      </w:r>
    </w:p>
    <w:p w:rsidR="006A46F6" w:rsidRDefault="006A46F6">
      <w:pPr>
        <w:spacing w:after="0" w:line="276" w:lineRule="auto"/>
        <w:jc w:val="center"/>
        <w:rPr>
          <w:rFonts w:ascii="Times New Roman" w:hAnsi="Times New Roman"/>
          <w:b/>
          <w:sz w:val="28"/>
        </w:rPr>
      </w:pPr>
    </w:p>
    <w:p w:rsidR="006A46F6" w:rsidRDefault="00F850DD">
      <w:pPr>
        <w:spacing w:after="0" w:line="276" w:lineRule="auto"/>
        <w:rPr>
          <w:rFonts w:ascii="Times New Roman" w:hAnsi="Times New Roman"/>
          <w:b/>
          <w:sz w:val="28"/>
        </w:rPr>
      </w:pPr>
      <w:r>
        <w:rPr>
          <w:rFonts w:ascii="Times New Roman" w:hAnsi="Times New Roman"/>
          <w:b/>
          <w:sz w:val="28"/>
        </w:rPr>
        <w:t>2.1. Объем дисциплины и виды учебной работы</w:t>
      </w:r>
    </w:p>
    <w:p w:rsidR="006A46F6" w:rsidRDefault="006A46F6">
      <w:pPr>
        <w:rPr>
          <w:rFonts w:ascii="Times New Roman" w:hAnsi="Times New Roman"/>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6884"/>
        <w:gridCol w:w="2464"/>
      </w:tblGrid>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Вид учебной работы</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Объем в часах</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Объем образовательной программы дисциплины</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72</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6A46F6">
            <w:pPr>
              <w:spacing w:after="0" w:line="276" w:lineRule="auto"/>
              <w:jc w:val="center"/>
              <w:rPr>
                <w:rFonts w:ascii="Times New Roman" w:hAnsi="Times New Roman"/>
                <w:b/>
                <w:sz w:val="24"/>
                <w:szCs w:val="24"/>
              </w:rPr>
            </w:pP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Основное содержание</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52</w:t>
            </w:r>
          </w:p>
        </w:tc>
      </w:tr>
      <w:tr w:rsidR="006A46F6" w:rsidRPr="00E407D0" w:rsidTr="00950895">
        <w:trPr>
          <w:trHeight w:val="490"/>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в т. ч.:</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sz w:val="24"/>
                <w:szCs w:val="24"/>
              </w:rPr>
            </w:pPr>
            <w:r w:rsidRPr="00E407D0">
              <w:rPr>
                <w:rFonts w:ascii="Times New Roman" w:hAnsi="Times New Roman"/>
                <w:sz w:val="24"/>
                <w:szCs w:val="24"/>
              </w:rPr>
              <w:t>2</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практические занятия</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sz w:val="24"/>
                <w:szCs w:val="24"/>
              </w:rPr>
            </w:pPr>
            <w:r w:rsidRPr="00E407D0">
              <w:rPr>
                <w:rFonts w:ascii="Times New Roman" w:hAnsi="Times New Roman"/>
                <w:sz w:val="24"/>
                <w:szCs w:val="24"/>
              </w:rPr>
              <w:t>50</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Профессионально-ориентированное содержание (содержание прикладного модуля)</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18</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6A46F6">
            <w:pPr>
              <w:spacing w:after="0" w:line="276" w:lineRule="auto"/>
              <w:jc w:val="center"/>
              <w:rPr>
                <w:rFonts w:ascii="Times New Roman" w:hAnsi="Times New Roman"/>
                <w:sz w:val="24"/>
                <w:szCs w:val="24"/>
              </w:rPr>
            </w:pP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sz w:val="24"/>
                <w:szCs w:val="24"/>
              </w:rPr>
            </w:pPr>
            <w:r w:rsidRPr="00E407D0">
              <w:rPr>
                <w:rFonts w:ascii="Times New Roman" w:hAnsi="Times New Roman"/>
                <w:sz w:val="24"/>
                <w:szCs w:val="24"/>
              </w:rPr>
              <w:t>2</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практические занятия</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sz w:val="24"/>
                <w:szCs w:val="24"/>
              </w:rPr>
            </w:pPr>
            <w:r w:rsidRPr="00E407D0">
              <w:rPr>
                <w:rFonts w:ascii="Times New Roman" w:hAnsi="Times New Roman"/>
                <w:sz w:val="24"/>
                <w:szCs w:val="24"/>
              </w:rPr>
              <w:t>16</w:t>
            </w:r>
          </w:p>
        </w:tc>
      </w:tr>
      <w:tr w:rsidR="006A46F6" w:rsidRPr="00E407D0"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i/>
                <w:sz w:val="24"/>
                <w:szCs w:val="24"/>
              </w:rPr>
            </w:pPr>
            <w:r w:rsidRPr="00E407D0">
              <w:rPr>
                <w:rStyle w:val="1"/>
                <w:rFonts w:ascii="Times New Roman" w:hAnsi="Times New Roman"/>
                <w:b/>
                <w:sz w:val="24"/>
                <w:szCs w:val="24"/>
              </w:rPr>
              <w:t>Индивидуальный проект</w:t>
            </w:r>
            <w:r w:rsidRPr="00E407D0">
              <w:rPr>
                <w:rStyle w:val="1"/>
                <w:rFonts w:ascii="Times New Roman" w:hAnsi="Times New Roman"/>
                <w:i/>
                <w:sz w:val="24"/>
                <w:szCs w:val="24"/>
              </w:rPr>
              <w:t xml:space="preserve"> (да/нет)**</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w:t>
            </w:r>
          </w:p>
        </w:tc>
      </w:tr>
      <w:tr w:rsidR="006A46F6" w:rsidRPr="00E407D0"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 xml:space="preserve">Промежуточная аттестация </w:t>
            </w:r>
          </w:p>
          <w:p w:rsidR="006A46F6" w:rsidRPr="00E407D0" w:rsidRDefault="00F850DD">
            <w:pPr>
              <w:spacing w:after="0" w:line="276" w:lineRule="auto"/>
              <w:rPr>
                <w:rFonts w:ascii="Times New Roman" w:hAnsi="Times New Roman"/>
                <w:b/>
                <w:i/>
                <w:sz w:val="24"/>
                <w:szCs w:val="24"/>
              </w:rPr>
            </w:pPr>
            <w:r w:rsidRPr="00E407D0">
              <w:rPr>
                <w:rFonts w:ascii="Times New Roman" w:hAnsi="Times New Roman"/>
                <w:b/>
                <w:sz w:val="24"/>
                <w:szCs w:val="24"/>
              </w:rPr>
              <w:t>(дифференцированный зачет)</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2</w:t>
            </w:r>
          </w:p>
        </w:tc>
      </w:tr>
    </w:tbl>
    <w:p w:rsidR="006A46F6" w:rsidRPr="00950895" w:rsidRDefault="006A46F6" w:rsidP="00950895">
      <w:pPr>
        <w:spacing w:before="100" w:beforeAutospacing="1" w:after="0" w:line="240" w:lineRule="auto"/>
        <w:jc w:val="both"/>
        <w:rPr>
          <w:rFonts w:ascii="Times New Roman" w:hAnsi="Times New Roman"/>
          <w:i/>
          <w:sz w:val="20"/>
        </w:rPr>
      </w:pPr>
    </w:p>
    <w:p w:rsidR="006A46F6" w:rsidRDefault="006A46F6">
      <w:pPr>
        <w:spacing w:after="0" w:line="276" w:lineRule="auto"/>
        <w:rPr>
          <w:rFonts w:ascii="Times New Roman" w:hAnsi="Times New Roman"/>
          <w:b/>
          <w:i/>
          <w:sz w:val="24"/>
        </w:rPr>
      </w:pPr>
    </w:p>
    <w:p w:rsidR="006A46F6" w:rsidRDefault="006A46F6">
      <w:pPr>
        <w:sectPr w:rsidR="006A46F6">
          <w:footerReference w:type="default" r:id="rId12"/>
          <w:footerReference w:type="first" r:id="rId13"/>
          <w:pgSz w:w="11906" w:h="16838"/>
          <w:pgMar w:top="1134" w:right="850" w:bottom="284" w:left="1701" w:header="708" w:footer="708" w:gutter="0"/>
          <w:cols w:space="720"/>
        </w:sectPr>
      </w:pPr>
    </w:p>
    <w:p w:rsidR="006A46F6" w:rsidRDefault="00F850DD">
      <w:pPr>
        <w:spacing w:after="0" w:line="276" w:lineRule="auto"/>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p w:rsidR="006A46F6" w:rsidRDefault="006A46F6">
      <w:pPr>
        <w:spacing w:after="0" w:line="276" w:lineRule="auto"/>
        <w:rPr>
          <w:rFonts w:ascii="Times New Roman" w:hAnsi="Times New Roman"/>
        </w:rPr>
      </w:pPr>
    </w:p>
    <w:tbl>
      <w:tblPr>
        <w:tblW w:w="15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14"/>
        <w:gridCol w:w="3972"/>
        <w:gridCol w:w="4324"/>
        <w:gridCol w:w="1956"/>
        <w:gridCol w:w="2579"/>
      </w:tblGrid>
      <w:tr w:rsidR="00DA116A" w:rsidTr="00F52503">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Объем часов</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DA116A" w:rsidTr="00F52503">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3</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4</w:t>
            </w:r>
          </w:p>
        </w:tc>
      </w:tr>
      <w:tr w:rsidR="00DA116A" w:rsidTr="00F52503">
        <w:trPr>
          <w:trHeight w:val="382"/>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4</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Pr="00FE095A" w:rsidRDefault="00564687" w:rsidP="00F52503">
            <w:pPr>
              <w:spacing w:after="0" w:line="276" w:lineRule="auto"/>
              <w:jc w:val="center"/>
              <w:rPr>
                <w:rFonts w:ascii="Times New Roman" w:hAnsi="Times New Roman"/>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p>
        </w:tc>
      </w:tr>
      <w:tr w:rsidR="00DA116A" w:rsidTr="00F52503">
        <w:trPr>
          <w:trHeight w:val="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r>
              <w:rPr>
                <w:rFonts w:ascii="Times New Roman" w:hAnsi="Times New Roman"/>
                <w:b/>
                <w:sz w:val="24"/>
              </w:rPr>
              <w:t>Тема 1.1.</w:t>
            </w:r>
          </w:p>
          <w:p w:rsidR="00DA116A" w:rsidRDefault="00DA116A" w:rsidP="00F52503">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p w:rsidR="00DA116A" w:rsidRDefault="00DA116A" w:rsidP="00F52503">
            <w:pPr>
              <w:spacing w:after="0" w:line="276" w:lineRule="auto"/>
              <w:rPr>
                <w:rFonts w:ascii="Times New Roman" w:hAnsi="Times New Roman"/>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sz w:val="24"/>
              </w:rPr>
            </w:pPr>
            <w:r>
              <w:rPr>
                <w:rFonts w:ascii="Times New Roman" w:hAnsi="Times New Roman"/>
                <w:sz w:val="24"/>
                <w:szCs w:val="24"/>
              </w:rPr>
              <w:t>ПК 4.1</w:t>
            </w:r>
            <w:r w:rsidR="00DA116A" w:rsidRPr="00B7085C">
              <w:rPr>
                <w:rFonts w:ascii="Times New Roman" w:hAnsi="Times New Roman"/>
                <w:sz w:val="24"/>
                <w:szCs w:val="24"/>
              </w:rPr>
              <w:t>.</w:t>
            </w:r>
          </w:p>
          <w:p w:rsidR="00DA116A" w:rsidRDefault="00DA116A" w:rsidP="00F52503">
            <w:pPr>
              <w:spacing w:after="0" w:line="276" w:lineRule="auto"/>
              <w:jc w:val="center"/>
              <w:rPr>
                <w:rFonts w:ascii="Times New Roman" w:hAnsi="Times New Roman"/>
                <w:sz w:val="24"/>
              </w:rPr>
            </w:pPr>
          </w:p>
        </w:tc>
      </w:tr>
      <w:tr w:rsidR="00DA116A" w:rsidTr="00F52503">
        <w:trPr>
          <w:trHeight w:val="4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sz w:val="24"/>
              </w:rPr>
            </w:pPr>
            <w:r>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54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i/>
                <w:sz w:val="24"/>
              </w:rPr>
            </w:pPr>
            <w:r>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r>
              <w:rPr>
                <w:rFonts w:ascii="Times New Roman" w:hAnsi="Times New Roman"/>
                <w:sz w:val="24"/>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i/>
                <w:sz w:val="24"/>
              </w:rPr>
            </w:pPr>
            <w:r>
              <w:rPr>
                <w:rFonts w:ascii="Times New Roman" w:hAnsi="Times New Roman"/>
                <w:sz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contextualSpacing/>
              <w:jc w:val="both"/>
              <w:rPr>
                <w:rFonts w:ascii="Times New Roman" w:hAnsi="Times New Roman"/>
                <w:sz w:val="24"/>
              </w:rPr>
            </w:pPr>
            <w:r>
              <w:rPr>
                <w:rFonts w:ascii="Times New Roman" w:hAnsi="Times New Roman"/>
                <w:sz w:val="24"/>
              </w:rPr>
              <w:t xml:space="preserve">Влияние двигательной активности на здоровье. Оздоровительное воздействие физических упражнений на организм занимающихся. </w:t>
            </w:r>
          </w:p>
          <w:p w:rsidR="00DA116A" w:rsidRDefault="00DA116A" w:rsidP="00F52503">
            <w:pPr>
              <w:spacing w:after="0" w:line="276" w:lineRule="auto"/>
              <w:jc w:val="both"/>
              <w:rPr>
                <w:rFonts w:ascii="Times New Roman" w:hAnsi="Times New Roman"/>
                <w:sz w:val="24"/>
              </w:rPr>
            </w:pPr>
            <w:r>
              <w:rPr>
                <w:rFonts w:ascii="Times New Roman" w:hAnsi="Times New Roman"/>
                <w:sz w:val="24"/>
              </w:rPr>
              <w:t>Двигательная рекреация и ее роль в организации здорового образа жизни современного человека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42"/>
                <w:tab w:val="left" w:pos="423"/>
              </w:tabs>
              <w:spacing w:after="0" w:line="276" w:lineRule="auto"/>
              <w:ind w:left="42"/>
              <w:contextualSpacing/>
              <w:jc w:val="both"/>
              <w:rPr>
                <w:rFonts w:ascii="Times New Roman" w:hAnsi="Times New Roman"/>
                <w:i/>
                <w:sz w:val="24"/>
              </w:rPr>
            </w:pPr>
            <w:r>
              <w:rPr>
                <w:rFonts w:ascii="Times New Roman" w:hAnsi="Times New Roman"/>
                <w:sz w:val="24"/>
              </w:rPr>
              <w:t xml:space="preserve">Общие представления об истории и развитии популярных систем </w:t>
            </w:r>
            <w:r>
              <w:rPr>
                <w:rFonts w:ascii="Times New Roman" w:hAnsi="Times New Roman"/>
                <w:sz w:val="24"/>
              </w:rPr>
              <w:lastRenderedPageBreak/>
              <w:t xml:space="preserve">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Pr>
                <w:rFonts w:ascii="Times New Roman" w:hAnsi="Times New Roman"/>
                <w:i/>
                <w:sz w:val="24"/>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Pr>
                <w:rFonts w:ascii="Times New Roman" w:hAnsi="Times New Roman"/>
                <w:sz w:val="24"/>
              </w:rPr>
              <w:t>)</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4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59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contextualSpacing/>
              <w:jc w:val="both"/>
              <w:rPr>
                <w:rFonts w:ascii="Times New Roman" w:hAnsi="Times New Roman"/>
                <w:sz w:val="24"/>
              </w:rPr>
            </w:pPr>
            <w:r>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13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nil"/>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hRule="exact" w:val="2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nil"/>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ind w:right="864"/>
              <w:rPr>
                <w:rFonts w:ascii="Times New Roman" w:hAnsi="Times New Roman"/>
                <w:sz w:val="24"/>
              </w:rPr>
            </w:pPr>
            <w:r>
              <w:rPr>
                <w:rFonts w:ascii="Times New Roman" w:hAnsi="Times New Roman"/>
                <w:sz w:val="24"/>
              </w:rPr>
              <w:t xml:space="preserve">3. Основные принципы построения самостоятельных занятий. </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0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Style w:val="1"/>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6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i/>
                <w:sz w:val="24"/>
              </w:rPr>
            </w:pPr>
          </w:p>
        </w:tc>
      </w:tr>
      <w:tr w:rsidR="00DA116A" w:rsidTr="00F52503">
        <w:trPr>
          <w:trHeight w:val="18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Тема 1.2.</w:t>
            </w:r>
          </w:p>
          <w:p w:rsidR="00DA116A" w:rsidRDefault="00DA116A" w:rsidP="00F52503">
            <w:pPr>
              <w:spacing w:after="0" w:line="276" w:lineRule="auto"/>
              <w:rPr>
                <w:rFonts w:ascii="Times New Roman" w:hAnsi="Times New Roman"/>
                <w:b/>
                <w:sz w:val="24"/>
              </w:rPr>
            </w:pPr>
            <w:r>
              <w:rPr>
                <w:rFonts w:ascii="Times New Roman" w:hAnsi="Times New Roman"/>
                <w:sz w:val="24"/>
              </w:rPr>
              <w:t>Профессионально- 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 </w:t>
            </w:r>
            <w:r>
              <w:rPr>
                <w:rFonts w:ascii="Times New Roman" w:hAnsi="Times New Roman"/>
                <w:spacing w:val="-9"/>
                <w:sz w:val="24"/>
              </w:rPr>
              <w:t xml:space="preserve">Составление профессиограммы. </w:t>
            </w:r>
            <w:r>
              <w:rPr>
                <w:rFonts w:ascii="Times New Roman" w:hAnsi="Times New Roman"/>
                <w:spacing w:val="-9"/>
                <w:sz w:val="24"/>
              </w:rPr>
              <w:lastRenderedPageBreak/>
              <w:t>Определение 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1"/>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2. Методические основы обучения различным видам физкультурно-спортивной деятельности</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b/>
                <w:i/>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28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p>
        </w:tc>
      </w:tr>
      <w:tr w:rsidR="00DA116A" w:rsidTr="00F52503">
        <w:trPr>
          <w:trHeight w:val="72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FE095A" w:rsidRDefault="00DA116A" w:rsidP="00F52503">
            <w:pPr>
              <w:pStyle w:val="aff1"/>
              <w:rPr>
                <w:rFonts w:ascii="Times New Roman" w:hAnsi="Times New Roman"/>
                <w:b/>
                <w:sz w:val="24"/>
                <w:szCs w:val="24"/>
              </w:rPr>
            </w:pPr>
            <w:r w:rsidRPr="00FE095A">
              <w:rPr>
                <w:rFonts w:ascii="Times New Roman" w:hAnsi="Times New Roman"/>
                <w:b/>
                <w:sz w:val="24"/>
                <w:szCs w:val="24"/>
              </w:rPr>
              <w:t xml:space="preserve">Тема 2.1. </w:t>
            </w:r>
          </w:p>
          <w:p w:rsidR="00DA116A" w:rsidRDefault="00DA116A" w:rsidP="00F52503">
            <w:pPr>
              <w:pStyle w:val="aff1"/>
            </w:pPr>
            <w:r w:rsidRPr="00FE095A">
              <w:rPr>
                <w:rFonts w:ascii="Times New Roman" w:hAnsi="Times New Roman"/>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b/>
                <w:i/>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12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82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Освоение методикисоставления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4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highlight w:val="yellow"/>
              </w:rPr>
            </w:pPr>
            <w:r>
              <w:rPr>
                <w:rFonts w:ascii="Times New Roman" w:hAnsi="Times New Roman"/>
                <w:sz w:val="24"/>
              </w:rPr>
              <w:t>Освоение методикисоставления и проведения комплексов упражнений различной функциональной направленности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6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Тема 2.2. </w:t>
            </w:r>
          </w:p>
          <w:p w:rsidR="00DA116A" w:rsidRDefault="00DA116A" w:rsidP="00F52503">
            <w:pPr>
              <w:spacing w:after="0" w:line="276" w:lineRule="auto"/>
              <w:rPr>
                <w:rFonts w:ascii="Times New Roman" w:hAnsi="Times New Roman"/>
                <w:b/>
                <w:sz w:val="24"/>
              </w:rPr>
            </w:pPr>
            <w:r>
              <w:rPr>
                <w:rFonts w:ascii="Times New Roman" w:hAnsi="Times New Roman"/>
                <w:sz w:val="24"/>
              </w:rPr>
              <w:t xml:space="preserve">Составление и </w:t>
            </w:r>
            <w:r>
              <w:rPr>
                <w:rFonts w:ascii="Times New Roman" w:hAnsi="Times New Roman"/>
                <w:sz w:val="24"/>
              </w:rPr>
              <w:lastRenderedPageBreak/>
              <w:t>проведение самостоятельных занятий по подготовке к сдаче норм и требований ВФСК «ГТО»</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43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702"/>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40"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p w:rsidR="00DA116A" w:rsidRDefault="00DA116A" w:rsidP="00F52503">
            <w:pPr>
              <w:spacing w:after="0" w:line="276" w:lineRule="auto"/>
              <w:jc w:val="both"/>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9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1B2EFD" w:rsidRDefault="00DA116A" w:rsidP="00F52503">
            <w:pPr>
              <w:pStyle w:val="aff1"/>
              <w:rPr>
                <w:rFonts w:ascii="Times New Roman" w:hAnsi="Times New Roman"/>
                <w:b/>
                <w:sz w:val="24"/>
                <w:szCs w:val="24"/>
              </w:rPr>
            </w:pPr>
            <w:r w:rsidRPr="001B2EFD">
              <w:rPr>
                <w:rFonts w:ascii="Times New Roman" w:hAnsi="Times New Roman"/>
                <w:b/>
                <w:sz w:val="24"/>
                <w:szCs w:val="24"/>
              </w:rPr>
              <w:lastRenderedPageBreak/>
              <w:t xml:space="preserve">Тема 2.3. </w:t>
            </w:r>
            <w:r w:rsidRPr="001B2EFD">
              <w:rPr>
                <w:rFonts w:ascii="Times New Roman" w:hAnsi="Times New Roman"/>
                <w:sz w:val="24"/>
                <w:szCs w:val="24"/>
              </w:rPr>
              <w:t>Методы самоконтроля и оценка умственной и физической работоспособности</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w:t>
            </w:r>
          </w:p>
          <w:p w:rsidR="00DA116A" w:rsidRDefault="00564687" w:rsidP="00F52503">
            <w:pPr>
              <w:spacing w:after="0" w:line="276" w:lineRule="auto"/>
              <w:jc w:val="center"/>
              <w:rPr>
                <w:rFonts w:ascii="Times New Roman" w:hAnsi="Times New Roman"/>
                <w:b/>
                <w:i/>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22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1B2EFD" w:rsidRDefault="00DA116A" w:rsidP="00F52503">
            <w:pPr>
              <w:pStyle w:val="aff1"/>
              <w:rPr>
                <w:rFonts w:ascii="Times New Roman" w:hAnsi="Times New Roman"/>
                <w:sz w:val="24"/>
                <w:szCs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1B2EFD" w:rsidRDefault="00DA116A" w:rsidP="00F52503">
            <w:pPr>
              <w:pStyle w:val="aff1"/>
              <w:rPr>
                <w:rFonts w:ascii="Times New Roman" w:hAnsi="Times New Roman"/>
                <w:sz w:val="24"/>
                <w:szCs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pStyle w:val="aff5"/>
              <w:spacing w:after="0" w:line="276" w:lineRule="auto"/>
              <w:ind w:left="0"/>
              <w:rPr>
                <w:rFonts w:ascii="Times New Roman" w:hAnsi="Times New Roman"/>
                <w:sz w:val="24"/>
              </w:rPr>
            </w:pPr>
            <w:r>
              <w:rPr>
                <w:rFonts w:ascii="Times New Roman" w:hAnsi="Times New Roman"/>
                <w:sz w:val="24"/>
              </w:rPr>
              <w:t>Применение методов самоконтроля и оценка умственной и физической работоспособности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13"/>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1B2EFD" w:rsidRDefault="00DA116A" w:rsidP="00F52503">
            <w:pPr>
              <w:pStyle w:val="aff1"/>
              <w:rPr>
                <w:rFonts w:ascii="Times New Roman" w:hAnsi="Times New Roman"/>
                <w:b/>
                <w:sz w:val="24"/>
                <w:szCs w:val="24"/>
              </w:rPr>
            </w:pPr>
            <w:r w:rsidRPr="001B2EFD">
              <w:rPr>
                <w:rFonts w:ascii="Times New Roman" w:hAnsi="Times New Roman"/>
                <w:b/>
                <w:sz w:val="24"/>
                <w:szCs w:val="24"/>
              </w:rPr>
              <w:t>Тема 2.4.</w:t>
            </w:r>
            <w:r w:rsidRPr="001B2EFD">
              <w:rPr>
                <w:rFonts w:ascii="Times New Roman" w:hAnsi="Times New Roman"/>
                <w:sz w:val="24"/>
                <w:szCs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b/>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30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sz w:val="24"/>
              </w:rPr>
            </w:pPr>
            <w:r>
              <w:rPr>
                <w:rFonts w:ascii="Times New Roman" w:hAnsi="Times New Roman"/>
                <w:b/>
                <w:sz w:val="24"/>
              </w:rPr>
              <w:t>Тема 2.5.</w:t>
            </w:r>
          </w:p>
          <w:p w:rsidR="00DA116A" w:rsidRDefault="00DA116A" w:rsidP="00F52503">
            <w:pPr>
              <w:spacing w:after="0" w:line="276" w:lineRule="auto"/>
              <w:jc w:val="both"/>
              <w:rPr>
                <w:rFonts w:ascii="Times New Roman" w:hAnsi="Times New Roman"/>
                <w:b/>
                <w:sz w:val="24"/>
              </w:rPr>
            </w:pPr>
            <w:r>
              <w:rPr>
                <w:rFonts w:ascii="Times New Roman" w:hAnsi="Times New Roman"/>
                <w:sz w:val="24"/>
              </w:rPr>
              <w:t>Профессионально-прикладная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8</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b/>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2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6"/>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Основное содержание</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50</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Учебно-тренировочные занятия</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50</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i/>
                <w:sz w:val="24"/>
              </w:rPr>
              <w:t xml:space="preserve">Гимнастика </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10</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19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rPr>
              <w:br/>
            </w:r>
            <w:r>
              <w:rPr>
                <w:rFonts w:ascii="Times New Roman" w:hAnsi="Times New Roman"/>
                <w:sz w:val="24"/>
              </w:rPr>
              <w:t xml:space="preserve">Основная гимнастика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030E0D"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tc>
      </w:tr>
      <w:tr w:rsidR="00DA116A" w:rsidTr="00F52503">
        <w:trPr>
          <w:trHeight w:val="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w:t>
            </w:r>
          </w:p>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Выполнение строевых упражнений, строевых приёмов: построений и перестроений, передвижений, размыканий и смыканий, поворотов на месте. </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Выполнение общеразвивающих упражнений без предмета и с предметом; в парах, в группах, на снарядах и тренажерах.</w:t>
            </w:r>
          </w:p>
          <w:p w:rsidR="00DA116A" w:rsidRDefault="00DA116A" w:rsidP="00F52503">
            <w:pPr>
              <w:spacing w:after="0" w:line="276" w:lineRule="auto"/>
              <w:jc w:val="both"/>
              <w:rPr>
                <w:rFonts w:ascii="Times New Roman" w:hAnsi="Times New Roman"/>
                <w:sz w:val="24"/>
              </w:rPr>
            </w:pPr>
            <w:r>
              <w:rPr>
                <w:rFonts w:ascii="Times New Roman" w:hAnsi="Times New Roman"/>
                <w:sz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Тема 2.7. </w:t>
            </w:r>
            <w:r>
              <w:rPr>
                <w:rFonts w:ascii="Times New Roman" w:hAnsi="Times New Roman"/>
              </w:rPr>
              <w:br/>
            </w:r>
            <w:r>
              <w:rPr>
                <w:rFonts w:ascii="Times New Roman" w:hAnsi="Times New Roman"/>
                <w:sz w:val="24"/>
              </w:rPr>
              <w:t>Спортивная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4</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sz w:val="24"/>
              </w:rPr>
            </w:pPr>
          </w:p>
        </w:tc>
      </w:tr>
      <w:tr w:rsidR="00DA116A" w:rsidTr="00F52503">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6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Девушки</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Юноши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tabs>
                <w:tab w:val="left" w:pos="303"/>
              </w:tabs>
              <w:spacing w:after="0" w:line="276" w:lineRule="auto"/>
              <w:contextualSpacing/>
              <w:jc w:val="both"/>
              <w:rPr>
                <w:rFonts w:ascii="Times New Roman" w:hAnsi="Times New Roman"/>
                <w:b/>
                <w:sz w:val="24"/>
              </w:rPr>
            </w:pPr>
            <w:r>
              <w:rPr>
                <w:rFonts w:ascii="Times New Roman" w:hAnsi="Times New Roman"/>
                <w:sz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numPr>
                <w:ilvl w:val="0"/>
                <w:numId w:val="2"/>
              </w:numPr>
              <w:tabs>
                <w:tab w:val="left" w:pos="326"/>
              </w:tabs>
              <w:spacing w:after="0" w:line="276" w:lineRule="auto"/>
              <w:ind w:left="43" w:firstLine="0"/>
              <w:contextualSpacing/>
              <w:jc w:val="both"/>
              <w:rPr>
                <w:rFonts w:ascii="Times New Roman" w:hAnsi="Times New Roman"/>
                <w:sz w:val="24"/>
              </w:rPr>
            </w:pPr>
            <w:r>
              <w:rPr>
                <w:rFonts w:ascii="Times New Roman" w:hAnsi="Times New Roman"/>
                <w:sz w:val="24"/>
              </w:rPr>
              <w:t>Бревно: вскок, седы, упоры, прыжки, разновидности передвижений, равновесия, танцевальные шаги, соскок с конца бревна</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303"/>
              </w:tabs>
              <w:spacing w:after="0" w:line="276" w:lineRule="auto"/>
              <w:contextualSpacing/>
              <w:jc w:val="both"/>
              <w:rPr>
                <w:rFonts w:ascii="Times New Roman" w:hAnsi="Times New Roman"/>
                <w:sz w:val="24"/>
              </w:rPr>
            </w:pPr>
            <w:r>
              <w:rPr>
                <w:rFonts w:ascii="Times New Roman" w:hAnsi="Times New Roman"/>
                <w:sz w:val="24"/>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Опорные прыжки: через коня углом с косого разбега толчком одной ногой</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tabs>
                <w:tab w:val="left" w:pos="303"/>
              </w:tabs>
              <w:spacing w:after="0" w:line="276" w:lineRule="auto"/>
              <w:ind w:left="43"/>
              <w:contextualSpacing/>
              <w:rPr>
                <w:rFonts w:ascii="Times New Roman" w:hAnsi="Times New Roman"/>
                <w:sz w:val="24"/>
              </w:rPr>
            </w:pPr>
            <w:r>
              <w:rPr>
                <w:rFonts w:ascii="Times New Roman" w:hAnsi="Times New Roman"/>
                <w:sz w:val="24"/>
              </w:rPr>
              <w:t>3. Опорные прыжки: через коня ноги врозь</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37"/>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b/>
                <w:sz w:val="24"/>
              </w:rPr>
              <w:t xml:space="preserve">Тема 2.8. </w:t>
            </w:r>
            <w:r>
              <w:rPr>
                <w:rFonts w:ascii="Times New Roman" w:hAnsi="Times New Roman"/>
              </w:rPr>
              <w:br/>
            </w:r>
            <w:r>
              <w:rPr>
                <w:rFonts w:ascii="Times New Roman" w:hAnsi="Times New Roman"/>
                <w:sz w:val="24"/>
              </w:rPr>
              <w:t>Акробатика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sz w:val="24"/>
              </w:rPr>
            </w:pPr>
          </w:p>
        </w:tc>
      </w:tr>
      <w:tr w:rsidR="00DA116A" w:rsidTr="00F52503">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Совершенствование акробатических элементов</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vertAlign w:val="superscript"/>
              </w:rPr>
            </w:pPr>
            <w:r>
              <w:rPr>
                <w:rFonts w:ascii="Times New Roman" w:hAnsi="Times New Roman"/>
                <w:b/>
                <w:sz w:val="24"/>
              </w:rPr>
              <w:t xml:space="preserve">Тема 2.9. </w:t>
            </w:r>
          </w:p>
          <w:p w:rsidR="00DA116A" w:rsidRDefault="00DA116A" w:rsidP="00F52503">
            <w:pPr>
              <w:spacing w:after="0" w:line="276" w:lineRule="auto"/>
              <w:rPr>
                <w:rFonts w:ascii="Times New Roman" w:hAnsi="Times New Roman"/>
                <w:sz w:val="24"/>
              </w:rPr>
            </w:pPr>
            <w:r>
              <w:rPr>
                <w:rFonts w:ascii="Times New Roman" w:hAnsi="Times New Roman"/>
                <w:sz w:val="24"/>
              </w:rPr>
              <w:lastRenderedPageBreak/>
              <w:t>Аэробная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lastRenderedPageBreak/>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b/>
                <w:sz w:val="24"/>
              </w:rPr>
            </w:pPr>
            <w:r>
              <w:rPr>
                <w:rFonts w:ascii="Times New Roman" w:hAnsi="Times New Roman"/>
                <w:sz w:val="24"/>
                <w:szCs w:val="24"/>
              </w:rPr>
              <w:lastRenderedPageBreak/>
              <w:t>ПК 4.1</w:t>
            </w:r>
            <w:r w:rsidR="00DA116A" w:rsidRPr="00B7085C">
              <w:rPr>
                <w:rFonts w:ascii="Times New Roman" w:hAnsi="Times New Roman"/>
                <w:sz w:val="24"/>
                <w:szCs w:val="24"/>
              </w:rPr>
              <w:t>.</w:t>
            </w:r>
          </w:p>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349"/>
              </w:tabs>
              <w:spacing w:after="0" w:line="276" w:lineRule="auto"/>
              <w:ind w:left="43"/>
              <w:contextualSpacing/>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Выполнение упражнений аэробного характера для совершенствования функциональных систем организма (дыхательной, сердечно-сосудистой).</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Комплексы для развития физических способностей средствами аэробики, в т.ч. с использованием новых видов оборудования и направлений аэробики (классическая, степ-аэробика, фитбол-аэробика и т. п.).</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sz w:val="24"/>
              </w:rPr>
            </w:pPr>
            <w:r>
              <w:rPr>
                <w:rFonts w:ascii="Times New Roman" w:hAnsi="Times New Roman"/>
                <w:b/>
                <w:sz w:val="24"/>
              </w:rPr>
              <w:t xml:space="preserve">Тема 2.10. </w:t>
            </w:r>
          </w:p>
          <w:p w:rsidR="00DA116A" w:rsidRDefault="00DA116A" w:rsidP="00F52503">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b/>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p w:rsidR="00DA116A" w:rsidRDefault="00DA116A" w:rsidP="00F52503">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rsidR="00DA116A" w:rsidRDefault="00DA116A" w:rsidP="00F52503">
            <w:pPr>
              <w:spacing w:after="0" w:line="276" w:lineRule="auto"/>
              <w:rPr>
                <w:rFonts w:ascii="Times New Roman" w:hAnsi="Times New Roman"/>
                <w:sz w:val="24"/>
              </w:rPr>
            </w:pPr>
            <w:r>
              <w:rPr>
                <w:rFonts w:ascii="Times New Roman" w:hAnsi="Times New Roman"/>
                <w:sz w:val="24"/>
              </w:rPr>
              <w:t>Силовые упражнения и единоборства в парах.</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Тема 2.11. </w:t>
            </w:r>
            <w:r>
              <w:rPr>
                <w:rFonts w:ascii="Times New Roman" w:hAnsi="Times New Roman"/>
              </w:rPr>
              <w:br/>
            </w:r>
            <w:r>
              <w:rPr>
                <w:rFonts w:ascii="Times New Roman" w:hAnsi="Times New Roman"/>
                <w:sz w:val="24"/>
              </w:rPr>
              <w:t>Футбол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b/>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11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41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Правила игры и методика судейства. Техника нападения. Действия игрока без мяча: освобождение от опеки противника </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32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 (учебная игра)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rPr>
            </w:pPr>
            <w:r>
              <w:rPr>
                <w:rFonts w:ascii="Times New Roman" w:hAnsi="Times New Roman"/>
                <w:b/>
                <w:sz w:val="24"/>
              </w:rPr>
              <w:t>Тема 2.12.</w:t>
            </w:r>
          </w:p>
          <w:p w:rsidR="00DA116A" w:rsidRDefault="00DA116A" w:rsidP="00F52503">
            <w:pPr>
              <w:spacing w:after="0" w:line="276" w:lineRule="auto"/>
              <w:jc w:val="both"/>
              <w:rPr>
                <w:rFonts w:ascii="Times New Roman" w:hAnsi="Times New Roman"/>
                <w:b/>
                <w:sz w:val="24"/>
              </w:rPr>
            </w:pPr>
            <w:r>
              <w:rPr>
                <w:rFonts w:ascii="Times New Roman" w:hAnsi="Times New Roman"/>
                <w:sz w:val="24"/>
              </w:rPr>
              <w:t>Баскетбол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w:t>
            </w:r>
          </w:p>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0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w:t>
            </w:r>
          </w:p>
          <w:p w:rsidR="00DA116A" w:rsidRDefault="00DA116A" w:rsidP="00F52503">
            <w:pPr>
              <w:spacing w:after="0" w:line="276" w:lineRule="auto"/>
              <w:jc w:val="both"/>
              <w:rPr>
                <w:rFonts w:ascii="Times New Roman" w:hAnsi="Times New Roman"/>
                <w:sz w:val="24"/>
              </w:rPr>
            </w:pPr>
            <w:r>
              <w:rPr>
                <w:rFonts w:ascii="Times New Roman" w:hAnsi="Times New Roman"/>
                <w:sz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Тема 2.13</w:t>
            </w:r>
            <w:r>
              <w:rPr>
                <w:rFonts w:ascii="Times New Roman" w:hAnsi="Times New Roman"/>
              </w:rPr>
              <w:t>.</w:t>
            </w:r>
            <w:r>
              <w:rPr>
                <w:rFonts w:ascii="Times New Roman" w:hAnsi="Times New Roman"/>
              </w:rPr>
              <w:br/>
            </w:r>
            <w:r>
              <w:rPr>
                <w:rFonts w:ascii="Times New Roman" w:hAnsi="Times New Roman"/>
                <w:sz w:val="24"/>
              </w:rPr>
              <w:t xml:space="preserve">Волейбол </w:t>
            </w:r>
          </w:p>
          <w:p w:rsidR="00DA116A" w:rsidRDefault="00DA116A" w:rsidP="00F52503">
            <w:pPr>
              <w:spacing w:after="0" w:line="276" w:lineRule="auto"/>
              <w:jc w:val="both"/>
              <w:rPr>
                <w:rFonts w:ascii="Times New Roman" w:hAnsi="Times New Roman"/>
                <w:b/>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8</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b/>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волейболом. Освоение и </w:t>
            </w:r>
            <w:r>
              <w:rPr>
                <w:rFonts w:ascii="Times New Roman" w:hAnsi="Times New Roman"/>
                <w:sz w:val="24"/>
              </w:rPr>
              <w:lastRenderedPageBreak/>
              <w:t>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r>
              <w:rPr>
                <w:rStyle w:val="1"/>
                <w:rFonts w:ascii="Times New Roman" w:hAnsi="Times New Roman"/>
                <w:b/>
                <w:i/>
                <w:sz w:val="24"/>
              </w:rPr>
              <w:t>Лыжная подготовка</w:t>
            </w:r>
            <w:r>
              <w:rPr>
                <w:rFonts w:ascii="Times New Roman" w:hAnsi="Times New Roman"/>
                <w:b/>
                <w:i/>
                <w:sz w:val="24"/>
                <w:vertAlign w:val="superscript"/>
              </w:rPr>
              <w:footnoteReference w:id="4"/>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Тема 2.14. </w:t>
            </w:r>
          </w:p>
          <w:p w:rsidR="00DA116A" w:rsidRDefault="00DA116A" w:rsidP="00F52503">
            <w:pPr>
              <w:spacing w:after="0" w:line="276" w:lineRule="auto"/>
              <w:rPr>
                <w:rFonts w:ascii="Times New Roman" w:hAnsi="Times New Roman"/>
                <w:b/>
                <w:sz w:val="24"/>
              </w:rPr>
            </w:pPr>
            <w:r>
              <w:rPr>
                <w:rFonts w:ascii="Times New Roman" w:hAnsi="Times New Roman"/>
                <w:sz w:val="24"/>
              </w:rPr>
              <w:t>Лыжная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sz w:val="24"/>
              </w:rPr>
              <w:t>ОК 01, ОК 04, ОК 08</w:t>
            </w:r>
          </w:p>
        </w:tc>
      </w:tr>
      <w:tr w:rsidR="00DA116A" w:rsidTr="00F52503">
        <w:trPr>
          <w:trHeight w:val="3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564687" w:rsidP="00F52503">
            <w:pPr>
              <w:spacing w:after="0" w:line="276" w:lineRule="auto"/>
              <w:jc w:val="center"/>
              <w:rPr>
                <w:rFonts w:ascii="Times New Roman" w:hAnsi="Times New Roman"/>
                <w:b/>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27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Развитие выносливости. Передвижения на лыжах с равномерной скоростью в режимах умеренной, большой и субмаксимальнойинтенсивности, с соревновательной скоростью.</w:t>
            </w:r>
          </w:p>
          <w:p w:rsidR="00DA116A" w:rsidRDefault="00DA116A" w:rsidP="00F52503">
            <w:pPr>
              <w:spacing w:after="0" w:line="276" w:lineRule="auto"/>
              <w:jc w:val="both"/>
              <w:rPr>
                <w:rFonts w:ascii="Times New Roman" w:hAnsi="Times New Roman"/>
                <w:sz w:val="24"/>
              </w:rPr>
            </w:pPr>
            <w:r>
              <w:rPr>
                <w:rFonts w:ascii="Times New Roman" w:hAnsi="Times New Roman"/>
                <w:sz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A116A" w:rsidRDefault="00DA116A" w:rsidP="00F52503">
            <w:pPr>
              <w:spacing w:after="0" w:line="276" w:lineRule="auto"/>
              <w:jc w:val="both"/>
              <w:rPr>
                <w:rFonts w:ascii="Times New Roman" w:hAnsi="Times New Roman"/>
                <w:sz w:val="24"/>
              </w:rPr>
            </w:pPr>
            <w:r>
              <w:rPr>
                <w:rFonts w:ascii="Times New Roman" w:hAnsi="Times New Roman"/>
                <w:sz w:val="24"/>
              </w:rPr>
              <w:t>Развитие координации. Упражнения в поворотах и спусках на лыжах, проезд через «ворота» и преодоление небольших трамплинов</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rPr>
                <w:rFonts w:ascii="Times New Roman" w:hAnsi="Times New Roman"/>
                <w:b/>
                <w:i/>
                <w:sz w:val="24"/>
              </w:rPr>
            </w:pPr>
            <w:r>
              <w:rPr>
                <w:rFonts w:ascii="Times New Roman" w:hAnsi="Times New Roman"/>
                <w:b/>
                <w:i/>
                <w:sz w:val="24"/>
              </w:rPr>
              <w:t>Легкая атлетика</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10</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Тема 2.15. </w:t>
            </w:r>
          </w:p>
          <w:p w:rsidR="00DA116A" w:rsidRDefault="00DA116A" w:rsidP="00F52503">
            <w:pPr>
              <w:spacing w:after="0" w:line="276" w:lineRule="auto"/>
              <w:rPr>
                <w:rFonts w:ascii="Times New Roman" w:hAnsi="Times New Roman"/>
                <w:b/>
                <w:sz w:val="24"/>
              </w:rPr>
            </w:pPr>
            <w:r>
              <w:rPr>
                <w:rFonts w:ascii="Times New Roman" w:hAnsi="Times New Roman"/>
                <w:sz w:val="24"/>
              </w:rPr>
              <w:t xml:space="preserve">Лёгкая атлетика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10</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b/>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7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Техника безопасности на занятиях легкой атлетикой. Техника бега высокого и низкого старта, стартового разгона, финиширования;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Совершенствование техники спринтерского бега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Совершенствование техники (кроссового бега, средние и длинные дистанции (2 000 м (девушки) и 3 000 м (юноши))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Совершенствование техники эстафетного бега (4 *100 м, 4*400 м; бега по прямой с различной скоростью)</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Совершенствование техники прыжка в длину с разбега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Совершенствование техники прыжка в высоту с разбега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 xml:space="preserve">Совершенствование техники метания гранаты весом 500 г (девушки) и 700 г (юноши); </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6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Подвижные игры и эстафеты с элементами легкой атлетики.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3"/>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i/>
                <w:sz w:val="24"/>
              </w:rPr>
            </w:pP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18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DA116A">
            <w:pPr>
              <w:spacing w:after="0" w:line="276" w:lineRule="auto"/>
              <w:jc w:val="both"/>
              <w:rPr>
                <w:rFonts w:ascii="Times New Roman" w:hAnsi="Times New Roman"/>
                <w:b/>
                <w:sz w:val="24"/>
              </w:rPr>
            </w:pPr>
            <w:r>
              <w:rPr>
                <w:rStyle w:val="1"/>
                <w:rFonts w:ascii="Times New Roman" w:hAnsi="Times New Roman"/>
                <w:b/>
                <w:i/>
                <w:sz w:val="24"/>
              </w:rPr>
              <w:t>Вариативный модуль по видам спорта</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180"/>
        </w:trPr>
        <w:tc>
          <w:tcPr>
            <w:tcW w:w="2614"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Pr="00D95A91" w:rsidRDefault="00DA116A" w:rsidP="00F52503">
            <w:pPr>
              <w:pStyle w:val="aff1"/>
              <w:rPr>
                <w:rFonts w:ascii="Times New Roman" w:hAnsi="Times New Roman"/>
                <w:b/>
                <w:i/>
                <w:sz w:val="24"/>
                <w:szCs w:val="24"/>
              </w:rPr>
            </w:pPr>
            <w:r w:rsidRPr="00D95A91">
              <w:rPr>
                <w:rFonts w:ascii="Times New Roman" w:hAnsi="Times New Roman"/>
                <w:b/>
                <w:sz w:val="24"/>
                <w:szCs w:val="24"/>
              </w:rPr>
              <w:t xml:space="preserve">Тема 2.17  </w:t>
            </w:r>
            <w:r w:rsidRPr="00D95A91">
              <w:rPr>
                <w:rFonts w:ascii="Times New Roman" w:hAnsi="Times New Roman"/>
                <w:sz w:val="24"/>
                <w:szCs w:val="24"/>
              </w:rPr>
              <w:t>Атлетическая гимнастика</w:t>
            </w:r>
            <w:r w:rsidRPr="00D95A91">
              <w:rPr>
                <w:rFonts w:ascii="Times New Roman" w:hAnsi="Times New Roman"/>
                <w:b/>
                <w:i/>
                <w:sz w:val="24"/>
                <w:szCs w:val="24"/>
              </w:rPr>
              <w:t xml:space="preserve">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w:t>
            </w:r>
          </w:p>
        </w:tc>
        <w:tc>
          <w:tcPr>
            <w:tcW w:w="2579"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564687" w:rsidP="00F52503">
            <w:pPr>
              <w:spacing w:after="0" w:line="276" w:lineRule="auto"/>
              <w:jc w:val="center"/>
              <w:rPr>
                <w:rFonts w:ascii="Times New Roman" w:hAnsi="Times New Roman"/>
                <w:b/>
                <w:i/>
                <w:sz w:val="24"/>
              </w:rPr>
            </w:pPr>
            <w:r>
              <w:rPr>
                <w:rFonts w:ascii="Times New Roman" w:hAnsi="Times New Roman"/>
                <w:sz w:val="24"/>
                <w:szCs w:val="24"/>
              </w:rPr>
              <w:t>ПК 4.1</w:t>
            </w:r>
            <w:r w:rsidR="00DA116A" w:rsidRPr="00B7085C">
              <w:rPr>
                <w:rFonts w:ascii="Times New Roman" w:hAnsi="Times New Roman"/>
                <w:sz w:val="24"/>
                <w:szCs w:val="24"/>
              </w:rPr>
              <w:t>.</w:t>
            </w:r>
          </w:p>
        </w:tc>
      </w:tr>
      <w:tr w:rsidR="00DA116A" w:rsidTr="00F52503">
        <w:trPr>
          <w:trHeight w:val="180"/>
        </w:trPr>
        <w:tc>
          <w:tcPr>
            <w:tcW w:w="2614"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left w:val="single" w:sz="4" w:space="0" w:color="000000"/>
              <w:right w:val="single" w:sz="4" w:space="0" w:color="000000"/>
            </w:tcBorders>
            <w:shd w:val="clear" w:color="auto" w:fill="FFFFFF" w:themeFill="background1"/>
          </w:tcPr>
          <w:p w:rsidR="00DA116A" w:rsidRDefault="00DA116A" w:rsidP="00F52503"/>
        </w:tc>
        <w:tc>
          <w:tcPr>
            <w:tcW w:w="2579"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180"/>
        </w:trPr>
        <w:tc>
          <w:tcPr>
            <w:tcW w:w="2614"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rsidR="00DA116A" w:rsidRPr="001B2EFD" w:rsidRDefault="00DA116A" w:rsidP="00F52503">
            <w:pPr>
              <w:pStyle w:val="aff1"/>
              <w:rPr>
                <w:rFonts w:ascii="Times New Roman" w:hAnsi="Times New Roman"/>
                <w:sz w:val="24"/>
                <w:szCs w:val="24"/>
              </w:rPr>
            </w:pPr>
            <w:r w:rsidRPr="001B2EFD">
              <w:rPr>
                <w:rFonts w:ascii="Times New Roman" w:hAnsi="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r>
              <w:rPr>
                <w:rFonts w:ascii="Times New Roman" w:hAnsi="Times New Roman"/>
                <w:sz w:val="24"/>
                <w:szCs w:val="24"/>
              </w:rPr>
              <w:t>.</w:t>
            </w:r>
          </w:p>
        </w:tc>
        <w:tc>
          <w:tcPr>
            <w:tcW w:w="1956" w:type="dxa"/>
            <w:vMerge/>
            <w:tcBorders>
              <w:left w:val="single" w:sz="4" w:space="0" w:color="000000"/>
              <w:right w:val="single" w:sz="4" w:space="0" w:color="000000"/>
            </w:tcBorders>
            <w:shd w:val="clear" w:color="auto" w:fill="FFFFFF" w:themeFill="background1"/>
          </w:tcPr>
          <w:p w:rsidR="00DA116A" w:rsidRDefault="00DA116A" w:rsidP="00F52503"/>
        </w:tc>
        <w:tc>
          <w:tcPr>
            <w:tcW w:w="2579"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600"/>
        </w:trPr>
        <w:tc>
          <w:tcPr>
            <w:tcW w:w="2614"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c>
          <w:tcPr>
            <w:tcW w:w="8296"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vAlign w:val="bottom"/>
          </w:tcPr>
          <w:p w:rsidR="00DA116A" w:rsidRDefault="00DA116A" w:rsidP="00F52503">
            <w:pPr>
              <w:spacing w:after="0" w:line="276" w:lineRule="auto"/>
              <w:jc w:val="both"/>
              <w:rPr>
                <w:rFonts w:ascii="Times New Roman" w:hAnsi="Times New Roman"/>
                <w:sz w:val="24"/>
              </w:rPr>
            </w:pPr>
            <w:r w:rsidRPr="00D95A91">
              <w:rPr>
                <w:rStyle w:val="aff2"/>
                <w:rFonts w:ascii="Times New Roman" w:hAnsi="Times New Roman"/>
                <w:sz w:val="24"/>
                <w:szCs w:val="24"/>
              </w:rPr>
              <w:t>Выполнение упражнений и комплексов упражнений с использованием новых видов фитнесс оборудования</w:t>
            </w:r>
          </w:p>
        </w:tc>
        <w:tc>
          <w:tcPr>
            <w:tcW w:w="1956" w:type="dxa"/>
            <w:vMerge/>
            <w:tcBorders>
              <w:left w:val="single" w:sz="4" w:space="0" w:color="000000"/>
              <w:right w:val="single" w:sz="4" w:space="0" w:color="000000"/>
            </w:tcBorders>
            <w:shd w:val="clear" w:color="auto" w:fill="FFFFFF" w:themeFill="background1"/>
          </w:tcPr>
          <w:p w:rsidR="00DA116A" w:rsidRDefault="00DA116A" w:rsidP="00F52503"/>
        </w:tc>
        <w:tc>
          <w:tcPr>
            <w:tcW w:w="2579"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337"/>
        </w:trPr>
        <w:tc>
          <w:tcPr>
            <w:tcW w:w="2614"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c>
          <w:tcPr>
            <w:tcW w:w="8296"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rsidR="00DA116A" w:rsidRPr="00D95A91" w:rsidRDefault="00DA116A" w:rsidP="00F52503">
            <w:pPr>
              <w:spacing w:after="0" w:line="276" w:lineRule="auto"/>
              <w:jc w:val="both"/>
              <w:rPr>
                <w:rStyle w:val="aff2"/>
                <w:rFonts w:ascii="Times New Roman" w:hAnsi="Times New Roman"/>
                <w:sz w:val="24"/>
                <w:szCs w:val="24"/>
              </w:rPr>
            </w:pPr>
            <w:r w:rsidRPr="00D95A91">
              <w:rPr>
                <w:rStyle w:val="aff2"/>
                <w:rFonts w:ascii="Times New Roman" w:hAnsi="Times New Roman"/>
                <w:sz w:val="24"/>
                <w:szCs w:val="24"/>
              </w:rPr>
              <w:t>Выполнение упражнений и комплексов упражнений на силовых тренажерах и кардиотренажерах</w:t>
            </w:r>
            <w:r>
              <w:rPr>
                <w:rFonts w:ascii="Times New Roman" w:hAnsi="Times New Roman"/>
                <w:sz w:val="24"/>
              </w:rPr>
              <w:t>.</w:t>
            </w:r>
          </w:p>
        </w:tc>
        <w:tc>
          <w:tcPr>
            <w:tcW w:w="1956" w:type="dxa"/>
            <w:vMerge/>
            <w:tcBorders>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Промежуточная аттестация по дисциплине </w:t>
            </w:r>
            <w:r>
              <w:rPr>
                <w:rFonts w:ascii="Times New Roman" w:hAnsi="Times New Roman"/>
                <w:sz w:val="24"/>
              </w:rPr>
              <w:t>(дифференцированный зачёт)</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DA116A" w:rsidRPr="00A92862" w:rsidRDefault="00DA116A" w:rsidP="00F52503">
            <w:pPr>
              <w:spacing w:after="0" w:line="276" w:lineRule="auto"/>
              <w:jc w:val="center"/>
              <w:rPr>
                <w:rFonts w:ascii="Times New Roman" w:hAnsi="Times New Roman"/>
                <w:b/>
                <w:sz w:val="24"/>
              </w:rPr>
            </w:pPr>
            <w:r w:rsidRPr="00A92862">
              <w:rPr>
                <w:rFonts w:ascii="Times New Roman" w:hAnsi="Times New Roman"/>
                <w:b/>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p>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jc w:val="both"/>
              <w:rPr>
                <w:rFonts w:ascii="Times New Roman" w:hAnsi="Times New Roman"/>
                <w:b/>
                <w:i/>
                <w:sz w:val="24"/>
              </w:rPr>
            </w:pPr>
            <w:r>
              <w:rPr>
                <w:rFonts w:ascii="Times New Roman" w:hAnsi="Times New Roman"/>
                <w:b/>
                <w:sz w:val="24"/>
              </w:rPr>
              <w:t>Всего:</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DA116A" w:rsidRPr="00A92862" w:rsidRDefault="00DA116A" w:rsidP="00F52503">
            <w:pPr>
              <w:spacing w:after="0" w:line="276" w:lineRule="auto"/>
              <w:jc w:val="center"/>
              <w:rPr>
                <w:rFonts w:ascii="Times New Roman" w:hAnsi="Times New Roman"/>
                <w:b/>
                <w:sz w:val="24"/>
              </w:rPr>
            </w:pPr>
            <w:r w:rsidRPr="00A92862">
              <w:rPr>
                <w:rFonts w:ascii="Times New Roman" w:hAnsi="Times New Roman"/>
                <w:b/>
                <w:sz w:val="24"/>
              </w:rPr>
              <w:t>72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p>
        </w:tc>
      </w:tr>
    </w:tbl>
    <w:p w:rsidR="006A46F6" w:rsidRDefault="006A46F6">
      <w:pPr>
        <w:sectPr w:rsidR="006A46F6">
          <w:footerReference w:type="default" r:id="rId14"/>
          <w:footerReference w:type="first" r:id="rId15"/>
          <w:pgSz w:w="16840" w:h="11907" w:orient="landscape"/>
          <w:pgMar w:top="851" w:right="1134" w:bottom="851" w:left="992" w:header="709" w:footer="709" w:gutter="0"/>
          <w:cols w:space="720"/>
        </w:sectPr>
      </w:pPr>
    </w:p>
    <w:p w:rsidR="006A46F6" w:rsidRDefault="00F850DD">
      <w:pPr>
        <w:pStyle w:val="10"/>
        <w:spacing w:line="276" w:lineRule="auto"/>
        <w:rPr>
          <w:color w:val="000000"/>
        </w:rPr>
      </w:pPr>
      <w:bookmarkStart w:id="3" w:name="__RefHeading___3"/>
      <w:bookmarkEnd w:id="3"/>
      <w:r>
        <w:rPr>
          <w:color w:val="000000"/>
        </w:rPr>
        <w:lastRenderedPageBreak/>
        <w:t>3. Условия реализации программы общеобразовательной дисциплины</w:t>
      </w:r>
    </w:p>
    <w:p w:rsidR="006A46F6" w:rsidRDefault="006A46F6">
      <w:pPr>
        <w:spacing w:after="0" w:line="276" w:lineRule="auto"/>
        <w:rPr>
          <w:rFonts w:ascii="Times New Roman" w:hAnsi="Times New Roman"/>
        </w:rPr>
      </w:pPr>
    </w:p>
    <w:p w:rsidR="006A46F6" w:rsidRDefault="00F850DD">
      <w:pPr>
        <w:spacing w:after="0" w:line="276" w:lineRule="auto"/>
        <w:ind w:firstLine="709"/>
        <w:jc w:val="both"/>
        <w:rPr>
          <w:rFonts w:ascii="Times New Roman" w:hAnsi="Times New Roman"/>
          <w:sz w:val="28"/>
        </w:rPr>
      </w:pPr>
      <w:r>
        <w:rPr>
          <w:rFonts w:ascii="Times New Roman" w:hAnsi="Times New Roman"/>
          <w:sz w:val="28"/>
        </w:rPr>
        <w:t>3.1. Для реализации программы дисциплины должны быть предусмотрены спортивные сооружения:</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оборудованные открытые спортивные площадки, обеспечивающие достижение результатов освоения дисциплины;</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плавательный бассейн, оснащенный спортивным инвентарём и оборудованием, обеспечивающим достижение результатов освоения дисциплины.</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Примерный перечень оборудования и инвентаря спортивных сооружений:</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Спортивные игры</w:t>
      </w:r>
    </w:p>
    <w:p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Гимнастика</w:t>
      </w:r>
    </w:p>
    <w:p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медболов №3</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Легкая атлетика</w:t>
      </w:r>
    </w:p>
    <w:p w:rsidR="006A46F6" w:rsidRDefault="00F850DD">
      <w:pPr>
        <w:widowControl w:val="0"/>
        <w:tabs>
          <w:tab w:val="left" w:pos="816"/>
        </w:tabs>
        <w:spacing w:after="0" w:line="276" w:lineRule="auto"/>
        <w:ind w:firstLine="709"/>
        <w:jc w:val="both"/>
        <w:rPr>
          <w:rFonts w:ascii="Times New Roman" w:hAnsi="Times New Roman"/>
          <w:sz w:val="28"/>
        </w:rPr>
      </w:pPr>
      <w:r>
        <w:rPr>
          <w:rFonts w:ascii="Times New Roman" w:hAnsi="Times New Roman"/>
          <w:sz w:val="28"/>
        </w:rPr>
        <w:t>Стойки для прыжков в высоту (комплект), граната для метания</w:t>
      </w:r>
    </w:p>
    <w:p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Лыжный спорт</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Комплекты лыж</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lastRenderedPageBreak/>
        <w:t>Стеллаж для хранения лыж</w:t>
      </w:r>
    </w:p>
    <w:p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Плавание</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Доска для плавания, ласты</w:t>
      </w:r>
    </w:p>
    <w:p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Спортивные игры</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Наборы мячей для спортивных игр в контейнере, сумка для подвижных игр</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Оборудование для проведения соревнований</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sz w:val="28"/>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6A46F6" w:rsidRDefault="00F850DD">
      <w:pPr>
        <w:widowControl w:val="0"/>
        <w:spacing w:after="0" w:line="276" w:lineRule="auto"/>
        <w:ind w:firstLine="780"/>
        <w:rPr>
          <w:rFonts w:ascii="Times New Roman" w:hAnsi="Times New Roman"/>
          <w:sz w:val="28"/>
        </w:rPr>
      </w:pPr>
      <w:r>
        <w:rPr>
          <w:rFonts w:ascii="Times New Roman" w:hAnsi="Times New Roman"/>
          <w:b/>
          <w:sz w:val="28"/>
        </w:rPr>
        <w:t>Прочее</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Аптечка медицинская, сетка заградительная</w:t>
      </w:r>
    </w:p>
    <w:p w:rsidR="006A46F6" w:rsidRDefault="00F850DD">
      <w:pPr>
        <w:spacing w:after="0" w:line="276" w:lineRule="auto"/>
        <w:ind w:firstLine="708"/>
        <w:jc w:val="both"/>
        <w:rPr>
          <w:rFonts w:ascii="Times New Roman" w:hAnsi="Times New Roman"/>
          <w:b/>
          <w:sz w:val="28"/>
        </w:rPr>
      </w:pPr>
      <w:r>
        <w:rPr>
          <w:rFonts w:ascii="Times New Roman" w:hAnsi="Times New Roman"/>
          <w:b/>
          <w:sz w:val="28"/>
        </w:rPr>
        <w:t>Открытые спортивные площадки:</w:t>
      </w:r>
    </w:p>
    <w:p w:rsidR="006A46F6" w:rsidRDefault="00F850DD">
      <w:pPr>
        <w:spacing w:after="0" w:line="276" w:lineRule="auto"/>
        <w:jc w:val="both"/>
        <w:rPr>
          <w:rFonts w:ascii="Times New Roman" w:hAnsi="Times New Roman"/>
          <w:sz w:val="28"/>
        </w:rPr>
      </w:pPr>
      <w:r>
        <w:rPr>
          <w:rFonts w:ascii="Times New Roman" w:hAnsi="Times New Roman"/>
          <w:sz w:val="28"/>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6A46F6" w:rsidRDefault="006A46F6">
      <w:pPr>
        <w:spacing w:after="0" w:line="276" w:lineRule="auto"/>
        <w:ind w:firstLine="709"/>
        <w:jc w:val="both"/>
        <w:rPr>
          <w:rFonts w:ascii="Times New Roman" w:hAnsi="Times New Roman"/>
          <w:sz w:val="28"/>
        </w:rPr>
      </w:pPr>
    </w:p>
    <w:p w:rsidR="006A46F6" w:rsidRDefault="00F850DD">
      <w:pPr>
        <w:spacing w:after="0" w:line="276" w:lineRule="auto"/>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6A46F6" w:rsidRDefault="00F850DD">
      <w:pPr>
        <w:spacing w:after="0" w:line="276" w:lineRule="auto"/>
        <w:ind w:firstLine="709"/>
        <w:jc w:val="both"/>
        <w:rPr>
          <w:rFonts w:ascii="Times New Roman" w:hAnsi="Times New Roman"/>
          <w:sz w:val="28"/>
        </w:rPr>
      </w:pPr>
      <w:r>
        <w:rPr>
          <w:rStyle w:val="1"/>
          <w:rFonts w:ascii="Times New Roman" w:hAnsi="Times New Roman"/>
          <w:sz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 </w:t>
      </w:r>
      <w:bookmarkStart w:id="4" w:name="_Hlk120782426"/>
      <w:bookmarkEnd w:id="4"/>
    </w:p>
    <w:p w:rsidR="006A46F6" w:rsidRDefault="006A46F6">
      <w:pPr>
        <w:sectPr w:rsidR="006A46F6">
          <w:footerReference w:type="default" r:id="rId16"/>
          <w:footerReference w:type="first" r:id="rId17"/>
          <w:pgSz w:w="11906" w:h="16838"/>
          <w:pgMar w:top="1134" w:right="850" w:bottom="1134" w:left="1701" w:header="708" w:footer="708" w:gutter="0"/>
          <w:cols w:space="720"/>
        </w:sectPr>
      </w:pPr>
    </w:p>
    <w:p w:rsidR="006A46F6" w:rsidRDefault="00F850DD">
      <w:pPr>
        <w:pStyle w:val="10"/>
        <w:numPr>
          <w:ilvl w:val="0"/>
          <w:numId w:val="2"/>
        </w:numPr>
        <w:spacing w:line="276" w:lineRule="auto"/>
        <w:ind w:left="0" w:firstLine="0"/>
        <w:rPr>
          <w:color w:val="000000"/>
        </w:rPr>
      </w:pPr>
      <w:bookmarkStart w:id="5" w:name="__RefHeading___4"/>
      <w:bookmarkEnd w:id="5"/>
      <w:r>
        <w:rPr>
          <w:color w:val="000000"/>
        </w:rPr>
        <w:lastRenderedPageBreak/>
        <w:t>Контроль и оценка результатов освоения общеобразовательной дисциплины</w:t>
      </w:r>
    </w:p>
    <w:p w:rsidR="006A46F6" w:rsidRDefault="006A46F6">
      <w:pPr>
        <w:spacing w:after="0" w:line="276" w:lineRule="auto"/>
        <w:rPr>
          <w:rFonts w:ascii="Times New Roman" w:hAnsi="Times New Roman"/>
        </w:rPr>
      </w:pPr>
    </w:p>
    <w:p w:rsidR="006A46F6" w:rsidRDefault="00F850DD">
      <w:pPr>
        <w:spacing w:after="0" w:line="276" w:lineRule="auto"/>
        <w:contextualSpacing/>
        <w:jc w:val="both"/>
        <w:rPr>
          <w:rFonts w:ascii="Times New Roman" w:hAnsi="Times New Roman"/>
          <w:b/>
          <w:sz w:val="28"/>
        </w:rPr>
      </w:pPr>
      <w:r>
        <w:rPr>
          <w:rFonts w:ascii="Times New Roman" w:hAnsi="Times New Roman"/>
          <w:b/>
          <w:sz w:val="28"/>
        </w:rPr>
        <w:t>Контрольи оценка</w:t>
      </w:r>
      <w:r>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6A46F6" w:rsidRDefault="006A46F6">
      <w:pPr>
        <w:spacing w:after="0" w:line="276" w:lineRule="auto"/>
        <w:contextualSpacing/>
        <w:jc w:val="center"/>
        <w:rPr>
          <w:rFonts w:ascii="Times New Roman" w:hAnsi="Times New Roman"/>
          <w:b/>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0"/>
        <w:gridCol w:w="2552"/>
        <w:gridCol w:w="3962"/>
      </w:tblGrid>
      <w:tr w:rsidR="006A46F6" w:rsidTr="00F850DD">
        <w:trPr>
          <w:trHeight w:val="67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jc w:val="center"/>
              <w:rPr>
                <w:rFonts w:ascii="Times New Roman" w:hAnsi="Times New Roman"/>
                <w:b/>
                <w:sz w:val="24"/>
              </w:rPr>
            </w:pPr>
            <w:r>
              <w:rPr>
                <w:rFonts w:ascii="Times New Roman" w:hAnsi="Times New Roman"/>
                <w:b/>
                <w:sz w:val="24"/>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jc w:val="center"/>
              <w:rPr>
                <w:rFonts w:ascii="Times New Roman" w:hAnsi="Times New Roman"/>
                <w:sz w:val="24"/>
              </w:rPr>
            </w:pPr>
            <w:r>
              <w:rPr>
                <w:rFonts w:ascii="Times New Roman" w:hAnsi="Times New Roman"/>
                <w:b/>
                <w:sz w:val="24"/>
              </w:rPr>
              <w:t>Раздел/Тема</w:t>
            </w:r>
          </w:p>
        </w:tc>
        <w:tc>
          <w:tcPr>
            <w:tcW w:w="396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jc w:val="center"/>
              <w:rPr>
                <w:rFonts w:ascii="Times New Roman" w:hAnsi="Times New Roman"/>
                <w:sz w:val="24"/>
              </w:rPr>
            </w:pPr>
            <w:r>
              <w:rPr>
                <w:rFonts w:ascii="Times New Roman" w:hAnsi="Times New Roman"/>
                <w:b/>
                <w:sz w:val="24"/>
              </w:rPr>
              <w:t>Тип оценочных мероприятия</w:t>
            </w:r>
          </w:p>
        </w:tc>
      </w:tr>
      <w:tr w:rsidR="006A46F6" w:rsidTr="00F850DD">
        <w:trPr>
          <w:trHeight w:val="1624"/>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 xml:space="preserve">Темы 1.1, 1.2 </w:t>
            </w:r>
          </w:p>
          <w:p w:rsidR="006A46F6" w:rsidRDefault="00F850DD">
            <w:pPr>
              <w:spacing w:after="0" w:line="276" w:lineRule="auto"/>
              <w:rPr>
                <w:rFonts w:ascii="Times New Roman" w:hAnsi="Times New Roman"/>
                <w:sz w:val="24"/>
              </w:rPr>
            </w:pPr>
            <w:r>
              <w:rPr>
                <w:rFonts w:ascii="Times New Roman" w:hAnsi="Times New Roman"/>
                <w:sz w:val="24"/>
              </w:rPr>
              <w:t xml:space="preserve">П/-о/с </w:t>
            </w:r>
            <w:r>
              <w:rPr>
                <w:rFonts w:ascii="Times New Roman" w:hAnsi="Times New Roman"/>
                <w:sz w:val="24"/>
                <w:vertAlign w:val="superscript"/>
              </w:rPr>
              <w:footnoteReference w:id="5"/>
            </w:r>
            <w:r>
              <w:rPr>
                <w:rFonts w:ascii="Times New Roman" w:hAnsi="Times New Roman"/>
                <w:sz w:val="24"/>
              </w:rPr>
              <w:t>: Темы 1.3, 1.4, 2.1, 2.2, 2.3, 2.4</w:t>
            </w:r>
          </w:p>
          <w:p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val="restart"/>
            <w:tcBorders>
              <w:top w:val="single" w:sz="4" w:space="0" w:color="000000"/>
              <w:left w:val="single" w:sz="4" w:space="0" w:color="000000"/>
              <w:bottom w:val="single" w:sz="4" w:space="0" w:color="000000"/>
              <w:right w:val="single" w:sz="4" w:space="0" w:color="000000"/>
            </w:tcBorders>
          </w:tcPr>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словаря терминов, либо кроссворда</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презентации/доклада-презентации</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выполнение самостоятельной работы</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комплекса физических упражнений для самостоятельных занятий с учетом индивидуальных особенностей,</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профессиограммы</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заполнение дневника самоконтроля</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реферата</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кроссворда</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фронтальный опрос</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контрольное тестирование</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комплекса упражнений</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оценивание практической работы</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 (контрольная работа по теории)</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демонстрация комплекса ОРУ,</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 (контрольное упражнение)</w:t>
            </w:r>
          </w:p>
          <w:p w:rsidR="006A46F6" w:rsidRDefault="00F850DD">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rPr>
              <w:t>сдача нормативов ГТО</w:t>
            </w:r>
          </w:p>
          <w:p w:rsidR="006A46F6" w:rsidRDefault="00F850DD">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sz w:val="24"/>
              </w:rPr>
              <w:t>выполнение упражнений на дифференцированном зачете</w:t>
            </w:r>
          </w:p>
        </w:tc>
      </w:tr>
      <w:tr w:rsidR="006A46F6" w:rsidTr="00F850DD">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 xml:space="preserve">Темы 1.1,1.2 </w:t>
            </w:r>
          </w:p>
          <w:p w:rsidR="006A46F6" w:rsidRDefault="00F850DD">
            <w:pPr>
              <w:spacing w:after="0" w:line="276" w:lineRule="auto"/>
              <w:rPr>
                <w:rFonts w:ascii="Times New Roman" w:hAnsi="Times New Roman"/>
                <w:sz w:val="24"/>
              </w:rPr>
            </w:pPr>
            <w:r>
              <w:rPr>
                <w:rFonts w:ascii="Times New Roman" w:hAnsi="Times New Roman"/>
                <w:sz w:val="24"/>
              </w:rPr>
              <w:t>П/-о/с: Темы 1.3, 1.4, 2.1, 2.2, 2.3, 2.4</w:t>
            </w:r>
          </w:p>
          <w:p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top w:val="single" w:sz="4" w:space="0" w:color="000000"/>
              <w:left w:val="single" w:sz="4" w:space="0" w:color="000000"/>
              <w:bottom w:val="single" w:sz="4" w:space="0" w:color="000000"/>
              <w:right w:val="single" w:sz="4" w:space="0" w:color="000000"/>
            </w:tcBorders>
          </w:tcPr>
          <w:p w:rsidR="006A46F6" w:rsidRDefault="006A46F6"/>
        </w:tc>
      </w:tr>
      <w:tr w:rsidR="006A46F6" w:rsidTr="00F850DD">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 xml:space="preserve">Темы 1.1,1.2 </w:t>
            </w:r>
          </w:p>
          <w:p w:rsidR="006A46F6" w:rsidRDefault="00F850DD">
            <w:pPr>
              <w:spacing w:after="0" w:line="276" w:lineRule="auto"/>
              <w:rPr>
                <w:rFonts w:ascii="Times New Roman" w:hAnsi="Times New Roman"/>
                <w:sz w:val="24"/>
              </w:rPr>
            </w:pPr>
            <w:r>
              <w:rPr>
                <w:rFonts w:ascii="Times New Roman" w:hAnsi="Times New Roman"/>
                <w:sz w:val="24"/>
              </w:rPr>
              <w:t>П/-о/с: Темы 1.3, 1.4, 2.1, 2.2, 2.3, 2.4</w:t>
            </w:r>
          </w:p>
          <w:p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top w:val="single" w:sz="4" w:space="0" w:color="000000"/>
              <w:left w:val="single" w:sz="4" w:space="0" w:color="000000"/>
              <w:bottom w:val="single" w:sz="4" w:space="0" w:color="000000"/>
              <w:right w:val="single" w:sz="4" w:space="0" w:color="000000"/>
            </w:tcBorders>
          </w:tcPr>
          <w:p w:rsidR="006A46F6" w:rsidRDefault="006A46F6"/>
        </w:tc>
      </w:tr>
      <w:tr w:rsidR="006A46F6" w:rsidTr="00F850DD">
        <w:trPr>
          <w:trHeight w:val="38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Pr="00564687" w:rsidRDefault="00564687" w:rsidP="00564687">
            <w:pPr>
              <w:shd w:val="clear" w:color="auto" w:fill="FFFFFF"/>
              <w:spacing w:after="0"/>
              <w:rPr>
                <w:rFonts w:ascii="Times New Roman" w:hAnsi="Times New Roman"/>
                <w:iCs/>
                <w:sz w:val="24"/>
                <w:szCs w:val="24"/>
              </w:rPr>
            </w:pPr>
            <w:r w:rsidRPr="00564687">
              <w:rPr>
                <w:rFonts w:ascii="Times New Roman" w:hAnsi="Times New Roman"/>
                <w:iCs/>
                <w:sz w:val="24"/>
                <w:szCs w:val="24"/>
              </w:rPr>
              <w:t xml:space="preserve">ПК 4.1 Планировать организацию производственной  деятельности работников при выполнении </w:t>
            </w:r>
            <w:r w:rsidRPr="00564687">
              <w:rPr>
                <w:rFonts w:ascii="Times New Roman" w:hAnsi="Times New Roman"/>
                <w:iCs/>
                <w:sz w:val="24"/>
                <w:szCs w:val="24"/>
              </w:rPr>
              <w:lastRenderedPageBreak/>
              <w:t>строительно-монтажных работ</w:t>
            </w:r>
          </w:p>
        </w:tc>
        <w:tc>
          <w:tcPr>
            <w:tcW w:w="2552" w:type="dxa"/>
            <w:tcBorders>
              <w:top w:val="single" w:sz="4" w:space="0" w:color="000000"/>
              <w:left w:val="single" w:sz="4" w:space="0" w:color="000000"/>
              <w:bottom w:val="single" w:sz="4" w:space="0" w:color="000000"/>
              <w:right w:val="single" w:sz="4" w:space="0" w:color="000000"/>
            </w:tcBorders>
          </w:tcPr>
          <w:p w:rsidR="006A46F6" w:rsidRDefault="00983117">
            <w:pPr>
              <w:spacing w:after="0" w:line="276" w:lineRule="auto"/>
              <w:rPr>
                <w:rFonts w:ascii="Times New Roman" w:hAnsi="Times New Roman"/>
                <w:sz w:val="24"/>
              </w:rPr>
            </w:pPr>
            <w:r>
              <w:rPr>
                <w:rFonts w:ascii="Times New Roman" w:hAnsi="Times New Roman"/>
                <w:sz w:val="24"/>
              </w:rPr>
              <w:lastRenderedPageBreak/>
              <w:t>Д/З</w:t>
            </w:r>
          </w:p>
        </w:tc>
        <w:tc>
          <w:tcPr>
            <w:tcW w:w="3962" w:type="dxa"/>
            <w:tcBorders>
              <w:top w:val="single" w:sz="4" w:space="0" w:color="000000"/>
              <w:left w:val="single" w:sz="4" w:space="0" w:color="000000"/>
              <w:bottom w:val="single" w:sz="4" w:space="0" w:color="000000"/>
              <w:right w:val="single" w:sz="4" w:space="0" w:color="000000"/>
            </w:tcBorders>
          </w:tcPr>
          <w:p w:rsidR="006A46F6" w:rsidRDefault="006A46F6">
            <w:pPr>
              <w:spacing w:after="0" w:line="276" w:lineRule="auto"/>
              <w:rPr>
                <w:rFonts w:ascii="Times New Roman" w:hAnsi="Times New Roman"/>
                <w:sz w:val="24"/>
              </w:rPr>
            </w:pPr>
            <w:bookmarkStart w:id="6" w:name="_Hlk96009976"/>
            <w:bookmarkEnd w:id="6"/>
          </w:p>
        </w:tc>
      </w:tr>
    </w:tbl>
    <w:p w:rsidR="006A46F6" w:rsidRDefault="006A46F6">
      <w:pPr>
        <w:spacing w:after="0" w:line="276" w:lineRule="auto"/>
        <w:rPr>
          <w:rFonts w:ascii="Times New Roman" w:hAnsi="Times New Roman"/>
          <w:sz w:val="24"/>
        </w:rPr>
      </w:pPr>
    </w:p>
    <w:sectPr w:rsidR="006A46F6" w:rsidSect="0052693E">
      <w:footerReference w:type="default" r:id="rId18"/>
      <w:footerReference w:type="first" r:id="rId19"/>
      <w:pgSz w:w="11906" w:h="16838"/>
      <w:pgMar w:top="1134" w:right="851"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8A1" w:rsidRDefault="009A78A1">
      <w:pPr>
        <w:spacing w:after="0" w:line="240" w:lineRule="auto"/>
      </w:pPr>
      <w:r>
        <w:separator/>
      </w:r>
    </w:p>
  </w:endnote>
  <w:endnote w:type="continuationSeparator" w:id="1">
    <w:p w:rsidR="009A78A1" w:rsidRDefault="009A78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ArialMT">
    <w:panose1 w:val="00000000000000000000"/>
    <w:charset w:val="00"/>
    <w:family w:val="roman"/>
    <w:notTrueType/>
    <w:pitch w:val="default"/>
    <w:sig w:usb0="00000000" w:usb1="00000000" w:usb2="00000000" w:usb3="00000000" w:csb0="00000000" w:csb1="00000000"/>
  </w:font>
  <w:font w:name="Times New Roman CYR">
    <w:panose1 w:val="02020603050405020304"/>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choolBookSanPi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5F68A4">
    <w:pPr>
      <w:pStyle w:val="af1"/>
      <w:jc w:val="right"/>
    </w:pPr>
    <w:fldSimple w:instr="PAGE ">
      <w:r w:rsidR="00B42153">
        <w:rPr>
          <w:noProof/>
        </w:rPr>
        <w:t>3</w:t>
      </w:r>
    </w:fldSimple>
  </w:p>
  <w:p w:rsidR="00E407D0" w:rsidRDefault="00E407D0">
    <w:pPr>
      <w:pStyle w:val="af1"/>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5F68A4">
    <w:pPr>
      <w:pStyle w:val="af1"/>
      <w:jc w:val="right"/>
    </w:pPr>
    <w:fldSimple w:instr="PAGE ">
      <w:r w:rsidR="00B42153">
        <w:rPr>
          <w:noProof/>
        </w:rPr>
        <w:t>24</w:t>
      </w:r>
    </w:fldSimple>
  </w:p>
  <w:p w:rsidR="00E407D0" w:rsidRDefault="00E407D0">
    <w:pPr>
      <w:pStyle w:val="af1"/>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5F68A4">
    <w:pPr>
      <w:pStyle w:val="af1"/>
      <w:jc w:val="right"/>
    </w:pPr>
    <w:fldSimple w:instr="PAGE ">
      <w:r w:rsidR="00B42153">
        <w:rPr>
          <w:noProof/>
        </w:rPr>
        <w:t>9</w:t>
      </w:r>
    </w:fldSimple>
  </w:p>
  <w:p w:rsidR="00E407D0" w:rsidRDefault="00E407D0">
    <w:pPr>
      <w:pStyle w:val="af1"/>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5F68A4">
    <w:pPr>
      <w:pStyle w:val="af1"/>
      <w:jc w:val="right"/>
    </w:pPr>
    <w:fldSimple w:instr="PAGE ">
      <w:r w:rsidR="00B42153">
        <w:rPr>
          <w:noProof/>
        </w:rPr>
        <w:t>10</w:t>
      </w:r>
    </w:fldSimple>
  </w:p>
  <w:p w:rsidR="00E407D0" w:rsidRDefault="00E407D0">
    <w:pPr>
      <w:pStyle w:val="af1"/>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5F68A4">
    <w:pPr>
      <w:pStyle w:val="af1"/>
      <w:jc w:val="right"/>
    </w:pPr>
    <w:fldSimple w:instr="PAGE ">
      <w:r w:rsidR="00B42153">
        <w:rPr>
          <w:noProof/>
        </w:rPr>
        <w:t>20</w:t>
      </w:r>
    </w:fldSimple>
  </w:p>
  <w:p w:rsidR="00E407D0" w:rsidRDefault="00E407D0">
    <w:pPr>
      <w:pStyle w:val="af1"/>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5F68A4">
    <w:pPr>
      <w:pStyle w:val="af1"/>
      <w:jc w:val="right"/>
    </w:pPr>
    <w:fldSimple w:instr="PAGE ">
      <w:r w:rsidR="00B42153">
        <w:rPr>
          <w:noProof/>
        </w:rPr>
        <w:t>22</w:t>
      </w:r>
    </w:fldSimple>
  </w:p>
  <w:p w:rsidR="00E407D0" w:rsidRDefault="00E407D0">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8A1" w:rsidRDefault="009A78A1">
      <w:pPr>
        <w:spacing w:after="0" w:line="240" w:lineRule="auto"/>
      </w:pPr>
      <w:r>
        <w:separator/>
      </w:r>
    </w:p>
  </w:footnote>
  <w:footnote w:type="continuationSeparator" w:id="1">
    <w:p w:rsidR="009A78A1" w:rsidRDefault="009A78A1">
      <w:pPr>
        <w:spacing w:after="0" w:line="240" w:lineRule="auto"/>
      </w:pPr>
      <w:r>
        <w:continuationSeparator/>
      </w:r>
    </w:p>
  </w:footnote>
  <w:footnote w:id="2">
    <w:p w:rsidR="00E407D0" w:rsidRDefault="00E407D0" w:rsidP="00950895">
      <w:pPr>
        <w:pStyle w:val="Footnote"/>
        <w:spacing w:before="100" w:beforeAutospacing="1"/>
        <w:jc w:val="both"/>
        <w:rPr>
          <w:rFonts w:ascii="OfficinaSansBookC" w:hAnsi="OfficinaSansBookC"/>
          <w:shd w:val="clear" w:color="auto" w:fill="FFD821"/>
        </w:rPr>
      </w:pPr>
    </w:p>
  </w:footnote>
  <w:footnote w:id="3">
    <w:p w:rsidR="00E407D0" w:rsidRDefault="00E407D0" w:rsidP="00950895">
      <w:pPr>
        <w:pStyle w:val="Footnote"/>
        <w:spacing w:before="100" w:beforeAutospacing="1"/>
        <w:jc w:val="both"/>
        <w:rPr>
          <w:rFonts w:ascii="OfficinaSansBookC" w:hAnsi="OfficinaSansBookC"/>
        </w:rPr>
      </w:pPr>
    </w:p>
    <w:p w:rsidR="00E407D0" w:rsidRDefault="00E407D0">
      <w:pPr>
        <w:pStyle w:val="Footnote"/>
        <w:rPr>
          <w:rFonts w:ascii="OfficinaSansBookC" w:hAnsi="OfficinaSansBookC"/>
        </w:rPr>
      </w:pPr>
    </w:p>
  </w:footnote>
  <w:footnote w:id="4">
    <w:p w:rsidR="00DA116A" w:rsidRPr="00950895" w:rsidRDefault="00DA116A" w:rsidP="00DA116A">
      <w:pPr>
        <w:spacing w:before="100" w:beforeAutospacing="1"/>
        <w:jc w:val="both"/>
        <w:rPr>
          <w:rFonts w:ascii="Times New Roman" w:hAnsi="Times New Roman"/>
        </w:rPr>
      </w:pPr>
    </w:p>
  </w:footnote>
  <w:footnote w:id="5">
    <w:p w:rsidR="00E407D0" w:rsidRPr="00F850DD" w:rsidRDefault="00E407D0" w:rsidP="00F850DD">
      <w:pPr>
        <w:pStyle w:val="Footnote"/>
        <w:spacing w:before="100" w:beforeAutospacing="1"/>
        <w:jc w:val="both"/>
        <w:rPr>
          <w:rFonts w:ascii="Times New Roman" w:hAnsi="Times New Roman"/>
          <w:i/>
          <w:iC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F71A3"/>
    <w:multiLevelType w:val="multilevel"/>
    <w:tmpl w:val="70DE80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6A46F6"/>
    <w:rsid w:val="00124E17"/>
    <w:rsid w:val="0018271C"/>
    <w:rsid w:val="001E4282"/>
    <w:rsid w:val="0025711B"/>
    <w:rsid w:val="0041034F"/>
    <w:rsid w:val="005136FB"/>
    <w:rsid w:val="0052693E"/>
    <w:rsid w:val="00527513"/>
    <w:rsid w:val="00564687"/>
    <w:rsid w:val="00593B40"/>
    <w:rsid w:val="005F68A4"/>
    <w:rsid w:val="00697AF2"/>
    <w:rsid w:val="006A46F6"/>
    <w:rsid w:val="0077176E"/>
    <w:rsid w:val="008459DE"/>
    <w:rsid w:val="008A15F9"/>
    <w:rsid w:val="008E0A16"/>
    <w:rsid w:val="00950895"/>
    <w:rsid w:val="00983117"/>
    <w:rsid w:val="009A78A1"/>
    <w:rsid w:val="00A22220"/>
    <w:rsid w:val="00B352B0"/>
    <w:rsid w:val="00B42153"/>
    <w:rsid w:val="00C02A75"/>
    <w:rsid w:val="00D0540F"/>
    <w:rsid w:val="00D91745"/>
    <w:rsid w:val="00DA116A"/>
    <w:rsid w:val="00DE336F"/>
    <w:rsid w:val="00E407D0"/>
    <w:rsid w:val="00EE4EC4"/>
    <w:rsid w:val="00F173DA"/>
    <w:rsid w:val="00F850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link w:val="1"/>
    <w:qFormat/>
    <w:rsid w:val="0052693E"/>
  </w:style>
  <w:style w:type="paragraph" w:styleId="10">
    <w:name w:val="heading 1"/>
    <w:basedOn w:val="a"/>
    <w:next w:val="a"/>
    <w:link w:val="11"/>
    <w:uiPriority w:val="9"/>
    <w:qFormat/>
    <w:rsid w:val="0052693E"/>
    <w:pPr>
      <w:keepNext/>
      <w:keepLines/>
      <w:spacing w:after="0" w:line="240" w:lineRule="auto"/>
      <w:jc w:val="center"/>
      <w:outlineLvl w:val="0"/>
    </w:pPr>
    <w:rPr>
      <w:rFonts w:ascii="Times New Roman" w:hAnsi="Times New Roman"/>
      <w:b/>
      <w:color w:val="262626" w:themeColor="text1" w:themeTint="D9"/>
      <w:sz w:val="28"/>
    </w:rPr>
  </w:style>
  <w:style w:type="paragraph" w:styleId="2">
    <w:name w:val="heading 2"/>
    <w:basedOn w:val="a"/>
    <w:next w:val="a"/>
    <w:link w:val="20"/>
    <w:uiPriority w:val="9"/>
    <w:qFormat/>
    <w:rsid w:val="0052693E"/>
    <w:pPr>
      <w:keepNext/>
      <w:keepLines/>
      <w:spacing w:before="40" w:after="0" w:line="240" w:lineRule="auto"/>
      <w:outlineLvl w:val="1"/>
    </w:pPr>
    <w:rPr>
      <w:rFonts w:ascii="Times New Roman" w:hAnsi="Times New Roman"/>
      <w:color w:val="262626" w:themeColor="text1" w:themeTint="D9"/>
      <w:sz w:val="28"/>
    </w:rPr>
  </w:style>
  <w:style w:type="paragraph" w:styleId="3">
    <w:name w:val="heading 3"/>
    <w:basedOn w:val="a"/>
    <w:next w:val="a"/>
    <w:link w:val="30"/>
    <w:uiPriority w:val="9"/>
    <w:qFormat/>
    <w:rsid w:val="0052693E"/>
    <w:pPr>
      <w:keepNext/>
      <w:keepLines/>
      <w:spacing w:before="40" w:after="0" w:line="240" w:lineRule="auto"/>
      <w:jc w:val="center"/>
      <w:outlineLvl w:val="2"/>
    </w:pPr>
    <w:rPr>
      <w:rFonts w:ascii="Times New Roman" w:hAnsi="Times New Roman"/>
      <w:color w:val="0D0D0D" w:themeColor="text1" w:themeTint="F2"/>
      <w:sz w:val="28"/>
    </w:rPr>
  </w:style>
  <w:style w:type="paragraph" w:styleId="4">
    <w:name w:val="heading 4"/>
    <w:basedOn w:val="a"/>
    <w:next w:val="a"/>
    <w:link w:val="40"/>
    <w:uiPriority w:val="9"/>
    <w:qFormat/>
    <w:rsid w:val="0052693E"/>
    <w:pPr>
      <w:keepNext/>
      <w:keepLines/>
      <w:spacing w:before="40" w:after="0"/>
      <w:outlineLvl w:val="3"/>
    </w:pPr>
    <w:rPr>
      <w:rFonts w:asciiTheme="majorHAnsi" w:hAnsiTheme="majorHAnsi"/>
      <w:i/>
      <w:color w:val="404040" w:themeColor="text1" w:themeTint="BF"/>
    </w:rPr>
  </w:style>
  <w:style w:type="paragraph" w:styleId="5">
    <w:name w:val="heading 5"/>
    <w:basedOn w:val="a"/>
    <w:next w:val="a"/>
    <w:link w:val="50"/>
    <w:uiPriority w:val="9"/>
    <w:qFormat/>
    <w:rsid w:val="0052693E"/>
    <w:pPr>
      <w:keepNext/>
      <w:keepLines/>
      <w:spacing w:before="40" w:after="0"/>
      <w:outlineLvl w:val="4"/>
    </w:pPr>
    <w:rPr>
      <w:rFonts w:asciiTheme="majorHAnsi" w:hAnsiTheme="majorHAnsi"/>
      <w:color w:val="404040" w:themeColor="text1" w:themeTint="BF"/>
    </w:rPr>
  </w:style>
  <w:style w:type="paragraph" w:styleId="6">
    <w:name w:val="heading 6"/>
    <w:basedOn w:val="a"/>
    <w:next w:val="a"/>
    <w:link w:val="60"/>
    <w:uiPriority w:val="9"/>
    <w:qFormat/>
    <w:rsid w:val="0052693E"/>
    <w:pPr>
      <w:keepNext/>
      <w:keepLines/>
      <w:spacing w:before="40" w:after="0"/>
      <w:outlineLvl w:val="5"/>
    </w:pPr>
    <w:rPr>
      <w:rFonts w:asciiTheme="majorHAnsi" w:hAnsiTheme="majorHAnsi"/>
    </w:rPr>
  </w:style>
  <w:style w:type="paragraph" w:styleId="7">
    <w:name w:val="heading 7"/>
    <w:basedOn w:val="a"/>
    <w:next w:val="a"/>
    <w:link w:val="70"/>
    <w:uiPriority w:val="9"/>
    <w:qFormat/>
    <w:rsid w:val="0052693E"/>
    <w:pPr>
      <w:keepNext/>
      <w:keepLines/>
      <w:spacing w:before="40" w:after="0"/>
      <w:outlineLvl w:val="6"/>
    </w:pPr>
    <w:rPr>
      <w:rFonts w:asciiTheme="majorHAnsi" w:hAnsiTheme="majorHAnsi"/>
      <w:i/>
    </w:rPr>
  </w:style>
  <w:style w:type="paragraph" w:styleId="8">
    <w:name w:val="heading 8"/>
    <w:basedOn w:val="a"/>
    <w:next w:val="a"/>
    <w:link w:val="80"/>
    <w:uiPriority w:val="9"/>
    <w:qFormat/>
    <w:rsid w:val="0052693E"/>
    <w:pPr>
      <w:keepNext/>
      <w:keepLines/>
      <w:spacing w:before="40" w:after="0"/>
      <w:outlineLvl w:val="7"/>
    </w:pPr>
    <w:rPr>
      <w:rFonts w:asciiTheme="majorHAnsi" w:hAnsiTheme="majorHAnsi"/>
      <w:color w:val="262626" w:themeColor="text1" w:themeTint="D9"/>
      <w:sz w:val="21"/>
    </w:rPr>
  </w:style>
  <w:style w:type="paragraph" w:styleId="9">
    <w:name w:val="heading 9"/>
    <w:basedOn w:val="a"/>
    <w:next w:val="a"/>
    <w:link w:val="90"/>
    <w:uiPriority w:val="9"/>
    <w:qFormat/>
    <w:rsid w:val="0052693E"/>
    <w:pPr>
      <w:keepNext/>
      <w:keepLines/>
      <w:spacing w:before="40" w:after="0"/>
      <w:outlineLvl w:val="8"/>
    </w:pPr>
    <w:rPr>
      <w:rFonts w:asciiTheme="majorHAnsi" w:hAnsiTheme="majorHAnsi"/>
      <w:i/>
      <w:color w:val="262626" w:themeColor="text1" w:themeTint="D9"/>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52693E"/>
  </w:style>
  <w:style w:type="paragraph" w:customStyle="1" w:styleId="12">
    <w:name w:val="Сильное выделение1"/>
    <w:basedOn w:val="13"/>
    <w:link w:val="a3"/>
    <w:rsid w:val="0052693E"/>
    <w:rPr>
      <w:b/>
      <w:i/>
    </w:rPr>
  </w:style>
  <w:style w:type="character" w:styleId="a3">
    <w:name w:val="Intense Emphasis"/>
    <w:basedOn w:val="a0"/>
    <w:link w:val="12"/>
    <w:rsid w:val="0052693E"/>
    <w:rPr>
      <w:b/>
      <w:i/>
      <w:color w:val="000000"/>
    </w:rPr>
  </w:style>
  <w:style w:type="paragraph" w:customStyle="1" w:styleId="13">
    <w:name w:val="Основной шрифт абзаца1"/>
    <w:rsid w:val="0052693E"/>
  </w:style>
  <w:style w:type="paragraph" w:styleId="21">
    <w:name w:val="toc 2"/>
    <w:basedOn w:val="a"/>
    <w:next w:val="a"/>
    <w:link w:val="22"/>
    <w:uiPriority w:val="39"/>
    <w:rsid w:val="0052693E"/>
    <w:pPr>
      <w:spacing w:after="100"/>
      <w:ind w:left="220"/>
    </w:pPr>
    <w:rPr>
      <w:rFonts w:ascii="Times New Roman" w:hAnsi="Times New Roman"/>
    </w:rPr>
  </w:style>
  <w:style w:type="character" w:customStyle="1" w:styleId="22">
    <w:name w:val="Оглавление 2 Знак"/>
    <w:basedOn w:val="1"/>
    <w:link w:val="21"/>
    <w:rsid w:val="0052693E"/>
    <w:rPr>
      <w:rFonts w:ascii="Times New Roman" w:hAnsi="Times New Roman"/>
    </w:rPr>
  </w:style>
  <w:style w:type="paragraph" w:customStyle="1" w:styleId="14">
    <w:name w:val="Верхний колонтитул Знак1"/>
    <w:basedOn w:val="13"/>
    <w:link w:val="15"/>
    <w:rsid w:val="0052693E"/>
    <w:rPr>
      <w:rFonts w:ascii="Calibri" w:hAnsi="Calibri"/>
    </w:rPr>
  </w:style>
  <w:style w:type="character" w:customStyle="1" w:styleId="15">
    <w:name w:val="Верхний колонтитул Знак1"/>
    <w:basedOn w:val="a0"/>
    <w:link w:val="14"/>
    <w:rsid w:val="0052693E"/>
    <w:rPr>
      <w:rFonts w:ascii="Calibri" w:hAnsi="Calibri"/>
    </w:rPr>
  </w:style>
  <w:style w:type="paragraph" w:styleId="41">
    <w:name w:val="toc 4"/>
    <w:next w:val="a"/>
    <w:link w:val="42"/>
    <w:uiPriority w:val="39"/>
    <w:rsid w:val="0052693E"/>
    <w:pPr>
      <w:ind w:left="600"/>
    </w:pPr>
    <w:rPr>
      <w:rFonts w:ascii="XO Thames" w:hAnsi="XO Thames"/>
      <w:sz w:val="28"/>
    </w:rPr>
  </w:style>
  <w:style w:type="character" w:customStyle="1" w:styleId="42">
    <w:name w:val="Оглавление 4 Знак"/>
    <w:link w:val="41"/>
    <w:rsid w:val="0052693E"/>
    <w:rPr>
      <w:rFonts w:ascii="XO Thames" w:hAnsi="XO Thames"/>
      <w:sz w:val="28"/>
    </w:rPr>
  </w:style>
  <w:style w:type="character" w:customStyle="1" w:styleId="70">
    <w:name w:val="Заголовок 7 Знак"/>
    <w:basedOn w:val="1"/>
    <w:link w:val="7"/>
    <w:rsid w:val="0052693E"/>
    <w:rPr>
      <w:rFonts w:asciiTheme="majorHAnsi" w:hAnsiTheme="majorHAnsi"/>
      <w:i/>
    </w:rPr>
  </w:style>
  <w:style w:type="paragraph" w:customStyle="1" w:styleId="71">
    <w:name w:val="Основной текст7"/>
    <w:link w:val="72"/>
    <w:rsid w:val="0052693E"/>
    <w:rPr>
      <w:rFonts w:ascii="Times New Roman" w:hAnsi="Times New Roman"/>
      <w:sz w:val="38"/>
    </w:rPr>
  </w:style>
  <w:style w:type="character" w:customStyle="1" w:styleId="72">
    <w:name w:val="Основной текст7"/>
    <w:link w:val="71"/>
    <w:rsid w:val="0052693E"/>
    <w:rPr>
      <w:rFonts w:ascii="Times New Roman" w:hAnsi="Times New Roman"/>
      <w:b w:val="0"/>
      <w:i w:val="0"/>
      <w:smallCaps w:val="0"/>
      <w:strike w:val="0"/>
      <w:spacing w:val="0"/>
      <w:sz w:val="38"/>
      <w:u w:val="none"/>
    </w:rPr>
  </w:style>
  <w:style w:type="paragraph" w:customStyle="1" w:styleId="16">
    <w:name w:val="Строгий1"/>
    <w:basedOn w:val="13"/>
    <w:link w:val="a4"/>
    <w:rsid w:val="0052693E"/>
    <w:rPr>
      <w:b/>
    </w:rPr>
  </w:style>
  <w:style w:type="character" w:styleId="a4">
    <w:name w:val="Strong"/>
    <w:basedOn w:val="a0"/>
    <w:link w:val="16"/>
    <w:rsid w:val="0052693E"/>
    <w:rPr>
      <w:b/>
      <w:color w:val="000000"/>
    </w:rPr>
  </w:style>
  <w:style w:type="paragraph" w:styleId="61">
    <w:name w:val="toc 6"/>
    <w:next w:val="a"/>
    <w:link w:val="62"/>
    <w:uiPriority w:val="39"/>
    <w:rsid w:val="0052693E"/>
    <w:pPr>
      <w:ind w:left="1000"/>
    </w:pPr>
    <w:rPr>
      <w:rFonts w:ascii="XO Thames" w:hAnsi="XO Thames"/>
      <w:sz w:val="28"/>
    </w:rPr>
  </w:style>
  <w:style w:type="character" w:customStyle="1" w:styleId="62">
    <w:name w:val="Оглавление 6 Знак"/>
    <w:link w:val="61"/>
    <w:rsid w:val="0052693E"/>
    <w:rPr>
      <w:rFonts w:ascii="XO Thames" w:hAnsi="XO Thames"/>
      <w:sz w:val="28"/>
    </w:rPr>
  </w:style>
  <w:style w:type="paragraph" w:styleId="73">
    <w:name w:val="toc 7"/>
    <w:next w:val="a"/>
    <w:link w:val="74"/>
    <w:uiPriority w:val="39"/>
    <w:rsid w:val="0052693E"/>
    <w:pPr>
      <w:ind w:left="1200"/>
    </w:pPr>
    <w:rPr>
      <w:rFonts w:ascii="XO Thames" w:hAnsi="XO Thames"/>
      <w:sz w:val="28"/>
    </w:rPr>
  </w:style>
  <w:style w:type="character" w:customStyle="1" w:styleId="74">
    <w:name w:val="Оглавление 7 Знак"/>
    <w:link w:val="73"/>
    <w:rsid w:val="0052693E"/>
    <w:rPr>
      <w:rFonts w:ascii="XO Thames" w:hAnsi="XO Thames"/>
      <w:sz w:val="28"/>
    </w:rPr>
  </w:style>
  <w:style w:type="paragraph" w:customStyle="1" w:styleId="fontstyle01">
    <w:name w:val="fontstyle01"/>
    <w:basedOn w:val="13"/>
    <w:link w:val="fontstyle010"/>
    <w:rsid w:val="0052693E"/>
    <w:rPr>
      <w:rFonts w:ascii="ArialMT" w:hAnsi="ArialMT"/>
      <w:sz w:val="30"/>
    </w:rPr>
  </w:style>
  <w:style w:type="character" w:customStyle="1" w:styleId="fontstyle010">
    <w:name w:val="fontstyle01"/>
    <w:basedOn w:val="a0"/>
    <w:link w:val="fontstyle01"/>
    <w:rsid w:val="0052693E"/>
    <w:rPr>
      <w:rFonts w:ascii="ArialMT" w:hAnsi="ArialMT"/>
      <w:b w:val="0"/>
      <w:i w:val="0"/>
      <w:color w:val="000000"/>
      <w:sz w:val="30"/>
    </w:rPr>
  </w:style>
  <w:style w:type="paragraph" w:customStyle="1" w:styleId="organictextcontentspan">
    <w:name w:val="organictextcontentspan"/>
    <w:basedOn w:val="13"/>
    <w:link w:val="organictextcontentspan0"/>
    <w:rsid w:val="0052693E"/>
  </w:style>
  <w:style w:type="character" w:customStyle="1" w:styleId="organictextcontentspan0">
    <w:name w:val="organictextcontentspan"/>
    <w:basedOn w:val="a0"/>
    <w:link w:val="organictextcontentspan"/>
    <w:rsid w:val="0052693E"/>
  </w:style>
  <w:style w:type="paragraph" w:customStyle="1" w:styleId="ConsPlusNormal">
    <w:name w:val="ConsPlusNormal"/>
    <w:link w:val="ConsPlusNormal0"/>
    <w:rsid w:val="0052693E"/>
    <w:pPr>
      <w:widowControl w:val="0"/>
      <w:spacing w:after="0" w:line="240" w:lineRule="auto"/>
    </w:pPr>
    <w:rPr>
      <w:rFonts w:ascii="Calibri" w:hAnsi="Calibri"/>
    </w:rPr>
  </w:style>
  <w:style w:type="character" w:customStyle="1" w:styleId="ConsPlusNormal0">
    <w:name w:val="ConsPlusNormal"/>
    <w:link w:val="ConsPlusNormal"/>
    <w:rsid w:val="0052693E"/>
    <w:rPr>
      <w:rFonts w:ascii="Calibri" w:hAnsi="Calibri"/>
    </w:rPr>
  </w:style>
  <w:style w:type="paragraph" w:customStyle="1" w:styleId="Endnote">
    <w:name w:val="Endnote"/>
    <w:basedOn w:val="a"/>
    <w:link w:val="Endnote0"/>
    <w:rsid w:val="0052693E"/>
    <w:pPr>
      <w:spacing w:after="0" w:line="240" w:lineRule="auto"/>
    </w:pPr>
    <w:rPr>
      <w:sz w:val="20"/>
    </w:rPr>
  </w:style>
  <w:style w:type="character" w:customStyle="1" w:styleId="Endnote0">
    <w:name w:val="Endnote"/>
    <w:basedOn w:val="1"/>
    <w:link w:val="Endnote"/>
    <w:rsid w:val="0052693E"/>
    <w:rPr>
      <w:sz w:val="20"/>
    </w:rPr>
  </w:style>
  <w:style w:type="character" w:customStyle="1" w:styleId="30">
    <w:name w:val="Заголовок 3 Знак"/>
    <w:basedOn w:val="1"/>
    <w:link w:val="3"/>
    <w:rsid w:val="0052693E"/>
    <w:rPr>
      <w:rFonts w:ascii="Times New Roman" w:hAnsi="Times New Roman"/>
      <w:color w:val="0D0D0D" w:themeColor="text1" w:themeTint="F2"/>
      <w:sz w:val="28"/>
    </w:rPr>
  </w:style>
  <w:style w:type="paragraph" w:customStyle="1" w:styleId="a5">
    <w:name w:val="Прижатый влево"/>
    <w:basedOn w:val="a"/>
    <w:next w:val="a"/>
    <w:link w:val="a6"/>
    <w:rsid w:val="0052693E"/>
    <w:pPr>
      <w:widowControl w:val="0"/>
      <w:spacing w:after="0" w:line="240" w:lineRule="auto"/>
    </w:pPr>
    <w:rPr>
      <w:rFonts w:ascii="Times New Roman CYR" w:hAnsi="Times New Roman CYR"/>
      <w:sz w:val="24"/>
    </w:rPr>
  </w:style>
  <w:style w:type="character" w:customStyle="1" w:styleId="a6">
    <w:name w:val="Прижатый влево"/>
    <w:basedOn w:val="1"/>
    <w:link w:val="a5"/>
    <w:rsid w:val="0052693E"/>
    <w:rPr>
      <w:rFonts w:ascii="Times New Roman CYR" w:hAnsi="Times New Roman CYR"/>
      <w:sz w:val="24"/>
    </w:rPr>
  </w:style>
  <w:style w:type="paragraph" w:customStyle="1" w:styleId="17">
    <w:name w:val="Основной текст1"/>
    <w:basedOn w:val="a"/>
    <w:link w:val="18"/>
    <w:rsid w:val="0052693E"/>
    <w:pPr>
      <w:widowControl w:val="0"/>
      <w:spacing w:after="240" w:line="252" w:lineRule="auto"/>
      <w:ind w:firstLine="400"/>
    </w:pPr>
    <w:rPr>
      <w:rFonts w:ascii="Arial" w:hAnsi="Arial"/>
      <w:sz w:val="28"/>
    </w:rPr>
  </w:style>
  <w:style w:type="character" w:customStyle="1" w:styleId="18">
    <w:name w:val="Основной текст1"/>
    <w:basedOn w:val="1"/>
    <w:link w:val="17"/>
    <w:rsid w:val="0052693E"/>
    <w:rPr>
      <w:rFonts w:ascii="Arial" w:hAnsi="Arial"/>
      <w:sz w:val="28"/>
    </w:rPr>
  </w:style>
  <w:style w:type="paragraph" w:customStyle="1" w:styleId="s1">
    <w:name w:val="s_1"/>
    <w:basedOn w:val="a"/>
    <w:link w:val="s10"/>
    <w:rsid w:val="0052693E"/>
    <w:pPr>
      <w:spacing w:beforeAutospacing="1" w:afterAutospacing="1" w:line="240" w:lineRule="auto"/>
    </w:pPr>
    <w:rPr>
      <w:rFonts w:ascii="Times New Roman" w:hAnsi="Times New Roman"/>
      <w:sz w:val="24"/>
    </w:rPr>
  </w:style>
  <w:style w:type="character" w:customStyle="1" w:styleId="s10">
    <w:name w:val="s_1"/>
    <w:basedOn w:val="1"/>
    <w:link w:val="s1"/>
    <w:rsid w:val="0052693E"/>
    <w:rPr>
      <w:rFonts w:ascii="Times New Roman" w:hAnsi="Times New Roman"/>
      <w:sz w:val="24"/>
    </w:rPr>
  </w:style>
  <w:style w:type="paragraph" w:customStyle="1" w:styleId="a7">
    <w:name w:val="Другое"/>
    <w:basedOn w:val="a"/>
    <w:link w:val="a8"/>
    <w:rsid w:val="0052693E"/>
    <w:pPr>
      <w:widowControl w:val="0"/>
      <w:spacing w:after="0" w:line="276" w:lineRule="auto"/>
      <w:ind w:firstLine="400"/>
    </w:pPr>
    <w:rPr>
      <w:rFonts w:ascii="Times New Roman" w:hAnsi="Times New Roman"/>
      <w:sz w:val="28"/>
    </w:rPr>
  </w:style>
  <w:style w:type="character" w:customStyle="1" w:styleId="a8">
    <w:name w:val="Другое"/>
    <w:basedOn w:val="1"/>
    <w:link w:val="a7"/>
    <w:rsid w:val="0052693E"/>
    <w:rPr>
      <w:rFonts w:ascii="Times New Roman" w:hAnsi="Times New Roman"/>
      <w:sz w:val="28"/>
    </w:rPr>
  </w:style>
  <w:style w:type="paragraph" w:customStyle="1" w:styleId="ConsPlusTitle">
    <w:name w:val="ConsPlusTitle"/>
    <w:link w:val="ConsPlusTitle0"/>
    <w:rsid w:val="0052693E"/>
    <w:pPr>
      <w:widowControl w:val="0"/>
      <w:spacing w:after="0" w:line="240" w:lineRule="auto"/>
    </w:pPr>
    <w:rPr>
      <w:rFonts w:ascii="Calibri" w:hAnsi="Calibri"/>
      <w:b/>
    </w:rPr>
  </w:style>
  <w:style w:type="character" w:customStyle="1" w:styleId="ConsPlusTitle0">
    <w:name w:val="ConsPlusTitle"/>
    <w:link w:val="ConsPlusTitle"/>
    <w:rsid w:val="0052693E"/>
    <w:rPr>
      <w:rFonts w:ascii="Calibri" w:hAnsi="Calibri"/>
      <w:b/>
    </w:rPr>
  </w:style>
  <w:style w:type="character" w:customStyle="1" w:styleId="90">
    <w:name w:val="Заголовок 9 Знак"/>
    <w:basedOn w:val="1"/>
    <w:link w:val="9"/>
    <w:rsid w:val="0052693E"/>
    <w:rPr>
      <w:rFonts w:asciiTheme="majorHAnsi" w:hAnsiTheme="majorHAnsi"/>
      <w:i/>
      <w:color w:val="262626" w:themeColor="text1" w:themeTint="D9"/>
      <w:sz w:val="21"/>
    </w:rPr>
  </w:style>
  <w:style w:type="paragraph" w:styleId="a9">
    <w:name w:val="Normal (Web)"/>
    <w:link w:val="aa"/>
    <w:rsid w:val="0052693E"/>
    <w:pPr>
      <w:spacing w:after="0" w:line="240" w:lineRule="auto"/>
    </w:pPr>
    <w:rPr>
      <w:rFonts w:ascii="Times New Roman" w:hAnsi="Times New Roman"/>
      <w:sz w:val="24"/>
    </w:rPr>
  </w:style>
  <w:style w:type="character" w:customStyle="1" w:styleId="aa">
    <w:name w:val="Обычный (веб) Знак"/>
    <w:link w:val="a9"/>
    <w:rsid w:val="0052693E"/>
    <w:rPr>
      <w:rFonts w:ascii="Times New Roman" w:hAnsi="Times New Roman"/>
      <w:sz w:val="24"/>
    </w:rPr>
  </w:style>
  <w:style w:type="paragraph" w:customStyle="1" w:styleId="19">
    <w:name w:val="Слабая ссылка1"/>
    <w:basedOn w:val="13"/>
    <w:link w:val="ab"/>
    <w:rsid w:val="0052693E"/>
    <w:rPr>
      <w:smallCaps/>
      <w:color w:val="404040" w:themeColor="text1" w:themeTint="BF"/>
    </w:rPr>
  </w:style>
  <w:style w:type="character" w:styleId="ab">
    <w:name w:val="Subtle Reference"/>
    <w:basedOn w:val="a0"/>
    <w:link w:val="19"/>
    <w:rsid w:val="0052693E"/>
    <w:rPr>
      <w:smallCaps/>
      <w:color w:val="404040" w:themeColor="text1" w:themeTint="BF"/>
    </w:rPr>
  </w:style>
  <w:style w:type="paragraph" w:styleId="ac">
    <w:name w:val="annotation text"/>
    <w:basedOn w:val="a"/>
    <w:link w:val="ad"/>
    <w:rsid w:val="0052693E"/>
    <w:pPr>
      <w:spacing w:line="240" w:lineRule="auto"/>
    </w:pPr>
    <w:rPr>
      <w:sz w:val="20"/>
    </w:rPr>
  </w:style>
  <w:style w:type="character" w:customStyle="1" w:styleId="ad">
    <w:name w:val="Текст примечания Знак"/>
    <w:basedOn w:val="1"/>
    <w:link w:val="ac"/>
    <w:rsid w:val="0052693E"/>
    <w:rPr>
      <w:sz w:val="20"/>
    </w:rPr>
  </w:style>
  <w:style w:type="paragraph" w:customStyle="1" w:styleId="1a">
    <w:name w:val="Название книги1"/>
    <w:basedOn w:val="13"/>
    <w:link w:val="ae"/>
    <w:rsid w:val="0052693E"/>
    <w:rPr>
      <w:b/>
      <w:i/>
      <w:spacing w:val="5"/>
    </w:rPr>
  </w:style>
  <w:style w:type="character" w:styleId="ae">
    <w:name w:val="Book Title"/>
    <w:basedOn w:val="a0"/>
    <w:link w:val="1a"/>
    <w:rsid w:val="0052693E"/>
    <w:rPr>
      <w:b/>
      <w:i/>
      <w:spacing w:val="5"/>
    </w:rPr>
  </w:style>
  <w:style w:type="paragraph" w:styleId="af">
    <w:name w:val="Body Text"/>
    <w:basedOn w:val="a"/>
    <w:link w:val="af0"/>
    <w:rsid w:val="0052693E"/>
    <w:pPr>
      <w:widowControl w:val="0"/>
      <w:spacing w:after="0" w:line="240" w:lineRule="auto"/>
      <w:ind w:left="302" w:firstLine="707"/>
    </w:pPr>
    <w:rPr>
      <w:rFonts w:ascii="Times New Roman" w:hAnsi="Times New Roman"/>
      <w:sz w:val="28"/>
    </w:rPr>
  </w:style>
  <w:style w:type="character" w:customStyle="1" w:styleId="af0">
    <w:name w:val="Основной текст Знак"/>
    <w:basedOn w:val="1"/>
    <w:link w:val="af"/>
    <w:rsid w:val="0052693E"/>
    <w:rPr>
      <w:rFonts w:ascii="Times New Roman" w:hAnsi="Times New Roman"/>
      <w:sz w:val="28"/>
    </w:rPr>
  </w:style>
  <w:style w:type="paragraph" w:styleId="af1">
    <w:name w:val="footer"/>
    <w:basedOn w:val="a"/>
    <w:link w:val="af2"/>
    <w:rsid w:val="0052693E"/>
    <w:pPr>
      <w:tabs>
        <w:tab w:val="center" w:pos="4677"/>
        <w:tab w:val="right" w:pos="9355"/>
      </w:tabs>
      <w:spacing w:after="0" w:line="240" w:lineRule="auto"/>
    </w:pPr>
  </w:style>
  <w:style w:type="character" w:customStyle="1" w:styleId="af2">
    <w:name w:val="Нижний колонтитул Знак"/>
    <w:basedOn w:val="1"/>
    <w:link w:val="af1"/>
    <w:rsid w:val="0052693E"/>
  </w:style>
  <w:style w:type="paragraph" w:customStyle="1" w:styleId="dt-p">
    <w:name w:val="dt-p"/>
    <w:basedOn w:val="a"/>
    <w:link w:val="dt-p0"/>
    <w:rsid w:val="0052693E"/>
    <w:pPr>
      <w:spacing w:beforeAutospacing="1" w:afterAutospacing="1" w:line="240" w:lineRule="auto"/>
    </w:pPr>
    <w:rPr>
      <w:rFonts w:ascii="Times New Roman" w:hAnsi="Times New Roman"/>
      <w:sz w:val="24"/>
    </w:rPr>
  </w:style>
  <w:style w:type="character" w:customStyle="1" w:styleId="dt-p0">
    <w:name w:val="dt-p"/>
    <w:basedOn w:val="1"/>
    <w:link w:val="dt-p"/>
    <w:rsid w:val="0052693E"/>
    <w:rPr>
      <w:rFonts w:ascii="Times New Roman" w:hAnsi="Times New Roman"/>
      <w:sz w:val="24"/>
    </w:rPr>
  </w:style>
  <w:style w:type="paragraph" w:customStyle="1" w:styleId="1b">
    <w:name w:val="Неразрешенное упоминание1"/>
    <w:basedOn w:val="13"/>
    <w:link w:val="1c"/>
    <w:rsid w:val="0052693E"/>
    <w:rPr>
      <w:color w:val="605E5C"/>
      <w:shd w:val="clear" w:color="auto" w:fill="E1DFDD"/>
    </w:rPr>
  </w:style>
  <w:style w:type="character" w:customStyle="1" w:styleId="1c">
    <w:name w:val="Неразрешенное упоминание1"/>
    <w:basedOn w:val="a0"/>
    <w:link w:val="1b"/>
    <w:rsid w:val="0052693E"/>
    <w:rPr>
      <w:color w:val="605E5C"/>
      <w:shd w:val="clear" w:color="auto" w:fill="E1DFDD"/>
    </w:rPr>
  </w:style>
  <w:style w:type="paragraph" w:customStyle="1" w:styleId="af3">
    <w:name w:val="Основной текст + Курсив"/>
    <w:link w:val="af4"/>
    <w:rsid w:val="0052693E"/>
    <w:rPr>
      <w:rFonts w:ascii="Times New Roman" w:hAnsi="Times New Roman"/>
      <w:i/>
      <w:sz w:val="38"/>
    </w:rPr>
  </w:style>
  <w:style w:type="character" w:customStyle="1" w:styleId="af4">
    <w:name w:val="Основной текст + Курсив"/>
    <w:link w:val="af3"/>
    <w:rsid w:val="0052693E"/>
    <w:rPr>
      <w:rFonts w:ascii="Times New Roman" w:hAnsi="Times New Roman"/>
      <w:b w:val="0"/>
      <w:i/>
      <w:smallCaps w:val="0"/>
      <w:strike w:val="0"/>
      <w:spacing w:val="0"/>
      <w:sz w:val="38"/>
      <w:u w:val="none"/>
    </w:rPr>
  </w:style>
  <w:style w:type="paragraph" w:styleId="31">
    <w:name w:val="toc 3"/>
    <w:basedOn w:val="a"/>
    <w:next w:val="a"/>
    <w:link w:val="32"/>
    <w:uiPriority w:val="39"/>
    <w:rsid w:val="0052693E"/>
    <w:pPr>
      <w:spacing w:after="100"/>
      <w:ind w:left="440"/>
    </w:pPr>
    <w:rPr>
      <w:rFonts w:ascii="Times New Roman" w:hAnsi="Times New Roman"/>
    </w:rPr>
  </w:style>
  <w:style w:type="character" w:customStyle="1" w:styleId="32">
    <w:name w:val="Оглавление 3 Знак"/>
    <w:basedOn w:val="1"/>
    <w:link w:val="31"/>
    <w:rsid w:val="0052693E"/>
    <w:rPr>
      <w:rFonts w:ascii="Times New Roman" w:hAnsi="Times New Roman"/>
    </w:rPr>
  </w:style>
  <w:style w:type="paragraph" w:customStyle="1" w:styleId="1d">
    <w:name w:val="Просмотренная гиперссылка1"/>
    <w:basedOn w:val="13"/>
    <w:link w:val="af5"/>
    <w:rsid w:val="0052693E"/>
    <w:rPr>
      <w:color w:val="954F72" w:themeColor="followedHyperlink"/>
      <w:u w:val="single"/>
    </w:rPr>
  </w:style>
  <w:style w:type="character" w:styleId="af5">
    <w:name w:val="FollowedHyperlink"/>
    <w:basedOn w:val="a0"/>
    <w:link w:val="1d"/>
    <w:rsid w:val="0052693E"/>
    <w:rPr>
      <w:color w:val="954F72" w:themeColor="followedHyperlink"/>
      <w:u w:val="single"/>
    </w:rPr>
  </w:style>
  <w:style w:type="paragraph" w:customStyle="1" w:styleId="1e">
    <w:name w:val="Выделение1"/>
    <w:basedOn w:val="13"/>
    <w:link w:val="af6"/>
    <w:rsid w:val="0052693E"/>
    <w:rPr>
      <w:i/>
    </w:rPr>
  </w:style>
  <w:style w:type="character" w:styleId="af6">
    <w:name w:val="Emphasis"/>
    <w:basedOn w:val="a0"/>
    <w:link w:val="1e"/>
    <w:rsid w:val="0052693E"/>
    <w:rPr>
      <w:i/>
      <w:color w:val="000000"/>
    </w:rPr>
  </w:style>
  <w:style w:type="paragraph" w:customStyle="1" w:styleId="1f">
    <w:name w:val="Знак примечания1"/>
    <w:basedOn w:val="13"/>
    <w:link w:val="af7"/>
    <w:rsid w:val="0052693E"/>
    <w:rPr>
      <w:sz w:val="16"/>
    </w:rPr>
  </w:style>
  <w:style w:type="character" w:styleId="af7">
    <w:name w:val="annotation reference"/>
    <w:basedOn w:val="a0"/>
    <w:link w:val="1f"/>
    <w:rsid w:val="0052693E"/>
    <w:rPr>
      <w:sz w:val="16"/>
    </w:rPr>
  </w:style>
  <w:style w:type="paragraph" w:styleId="af8">
    <w:name w:val="header"/>
    <w:basedOn w:val="a"/>
    <w:link w:val="af9"/>
    <w:rsid w:val="0052693E"/>
    <w:pPr>
      <w:tabs>
        <w:tab w:val="center" w:pos="4677"/>
        <w:tab w:val="right" w:pos="9355"/>
      </w:tabs>
      <w:spacing w:after="0" w:line="240" w:lineRule="auto"/>
    </w:pPr>
  </w:style>
  <w:style w:type="character" w:customStyle="1" w:styleId="af9">
    <w:name w:val="Верхний колонтитул Знак"/>
    <w:basedOn w:val="1"/>
    <w:link w:val="af8"/>
    <w:rsid w:val="0052693E"/>
  </w:style>
  <w:style w:type="paragraph" w:customStyle="1" w:styleId="afa">
    <w:link w:val="afb"/>
    <w:semiHidden/>
    <w:unhideWhenUsed/>
    <w:rsid w:val="0052693E"/>
    <w:pPr>
      <w:spacing w:after="0" w:line="240" w:lineRule="auto"/>
    </w:pPr>
  </w:style>
  <w:style w:type="character" w:customStyle="1" w:styleId="afb">
    <w:link w:val="afa"/>
    <w:semiHidden/>
    <w:unhideWhenUsed/>
    <w:rsid w:val="0052693E"/>
  </w:style>
  <w:style w:type="paragraph" w:styleId="afc">
    <w:name w:val="annotation subject"/>
    <w:basedOn w:val="ac"/>
    <w:next w:val="ac"/>
    <w:link w:val="afd"/>
    <w:rsid w:val="0052693E"/>
    <w:rPr>
      <w:b/>
    </w:rPr>
  </w:style>
  <w:style w:type="character" w:customStyle="1" w:styleId="afd">
    <w:name w:val="Тема примечания Знак"/>
    <w:basedOn w:val="ad"/>
    <w:link w:val="afc"/>
    <w:rsid w:val="0052693E"/>
    <w:rPr>
      <w:b/>
      <w:sz w:val="20"/>
    </w:rPr>
  </w:style>
  <w:style w:type="character" w:customStyle="1" w:styleId="50">
    <w:name w:val="Заголовок 5 Знак"/>
    <w:basedOn w:val="1"/>
    <w:link w:val="5"/>
    <w:rsid w:val="0052693E"/>
    <w:rPr>
      <w:rFonts w:asciiTheme="majorHAnsi" w:hAnsiTheme="majorHAnsi"/>
      <w:color w:val="404040" w:themeColor="text1" w:themeTint="BF"/>
    </w:rPr>
  </w:style>
  <w:style w:type="paragraph" w:customStyle="1" w:styleId="body">
    <w:name w:val="body"/>
    <w:basedOn w:val="a"/>
    <w:next w:val="a"/>
    <w:link w:val="body0"/>
    <w:rsid w:val="0052693E"/>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52693E"/>
    <w:rPr>
      <w:rFonts w:ascii="SchoolBookSanPin" w:hAnsi="SchoolBookSanPin"/>
      <w:color w:val="000000"/>
      <w:sz w:val="20"/>
    </w:rPr>
  </w:style>
  <w:style w:type="character" w:customStyle="1" w:styleId="11">
    <w:name w:val="Заголовок 1 Знак"/>
    <w:basedOn w:val="1"/>
    <w:link w:val="10"/>
    <w:rsid w:val="0052693E"/>
    <w:rPr>
      <w:rFonts w:ascii="Times New Roman" w:hAnsi="Times New Roman"/>
      <w:b/>
      <w:color w:val="262626" w:themeColor="text1" w:themeTint="D9"/>
      <w:sz w:val="28"/>
    </w:rPr>
  </w:style>
  <w:style w:type="paragraph" w:customStyle="1" w:styleId="1f0">
    <w:name w:val="Гиперссылка1"/>
    <w:basedOn w:val="13"/>
    <w:link w:val="afe"/>
    <w:rsid w:val="0052693E"/>
    <w:rPr>
      <w:color w:val="0000FF"/>
      <w:u w:val="single"/>
    </w:rPr>
  </w:style>
  <w:style w:type="character" w:styleId="afe">
    <w:name w:val="Hyperlink"/>
    <w:basedOn w:val="a0"/>
    <w:link w:val="1f0"/>
    <w:rsid w:val="0052693E"/>
    <w:rPr>
      <w:color w:val="0000FF"/>
      <w:u w:val="single"/>
    </w:rPr>
  </w:style>
  <w:style w:type="paragraph" w:customStyle="1" w:styleId="Footnote">
    <w:name w:val="Footnote"/>
    <w:basedOn w:val="a"/>
    <w:link w:val="Footnote0"/>
    <w:rsid w:val="0052693E"/>
    <w:pPr>
      <w:spacing w:after="0" w:line="240" w:lineRule="auto"/>
    </w:pPr>
    <w:rPr>
      <w:sz w:val="20"/>
    </w:rPr>
  </w:style>
  <w:style w:type="character" w:customStyle="1" w:styleId="Footnote0">
    <w:name w:val="Footnote"/>
    <w:basedOn w:val="1"/>
    <w:link w:val="Footnote"/>
    <w:rsid w:val="0052693E"/>
    <w:rPr>
      <w:sz w:val="20"/>
    </w:rPr>
  </w:style>
  <w:style w:type="character" w:customStyle="1" w:styleId="80">
    <w:name w:val="Заголовок 8 Знак"/>
    <w:basedOn w:val="1"/>
    <w:link w:val="8"/>
    <w:rsid w:val="0052693E"/>
    <w:rPr>
      <w:rFonts w:asciiTheme="majorHAnsi" w:hAnsiTheme="majorHAnsi"/>
      <w:color w:val="262626" w:themeColor="text1" w:themeTint="D9"/>
      <w:sz w:val="21"/>
    </w:rPr>
  </w:style>
  <w:style w:type="paragraph" w:styleId="aff">
    <w:name w:val="Balloon Text"/>
    <w:basedOn w:val="a"/>
    <w:link w:val="aff0"/>
    <w:rsid w:val="0052693E"/>
    <w:pPr>
      <w:spacing w:after="0" w:line="240" w:lineRule="auto"/>
    </w:pPr>
    <w:rPr>
      <w:rFonts w:ascii="Segoe UI" w:hAnsi="Segoe UI"/>
      <w:sz w:val="18"/>
    </w:rPr>
  </w:style>
  <w:style w:type="character" w:customStyle="1" w:styleId="aff0">
    <w:name w:val="Текст выноски Знак"/>
    <w:basedOn w:val="1"/>
    <w:link w:val="aff"/>
    <w:rsid w:val="0052693E"/>
    <w:rPr>
      <w:rFonts w:ascii="Segoe UI" w:hAnsi="Segoe UI"/>
      <w:sz w:val="18"/>
    </w:rPr>
  </w:style>
  <w:style w:type="paragraph" w:styleId="1f1">
    <w:name w:val="toc 1"/>
    <w:basedOn w:val="a"/>
    <w:next w:val="a"/>
    <w:link w:val="1f2"/>
    <w:uiPriority w:val="39"/>
    <w:rsid w:val="0052693E"/>
    <w:pPr>
      <w:spacing w:after="100" w:line="276" w:lineRule="auto"/>
    </w:pPr>
    <w:rPr>
      <w:rFonts w:ascii="Times New Roman" w:hAnsi="Times New Roman"/>
    </w:rPr>
  </w:style>
  <w:style w:type="character" w:customStyle="1" w:styleId="1f2">
    <w:name w:val="Оглавление 1 Знак"/>
    <w:basedOn w:val="1"/>
    <w:link w:val="1f1"/>
    <w:rsid w:val="0052693E"/>
    <w:rPr>
      <w:rFonts w:ascii="Times New Roman" w:hAnsi="Times New Roman"/>
    </w:rPr>
  </w:style>
  <w:style w:type="paragraph" w:customStyle="1" w:styleId="33">
    <w:name w:val="Неразрешенное упоминание3"/>
    <w:basedOn w:val="13"/>
    <w:link w:val="34"/>
    <w:rsid w:val="0052693E"/>
    <w:rPr>
      <w:color w:val="605E5C"/>
      <w:shd w:val="clear" w:color="auto" w:fill="E1DFDD"/>
    </w:rPr>
  </w:style>
  <w:style w:type="character" w:customStyle="1" w:styleId="34">
    <w:name w:val="Неразрешенное упоминание3"/>
    <w:basedOn w:val="a0"/>
    <w:link w:val="33"/>
    <w:rsid w:val="0052693E"/>
    <w:rPr>
      <w:color w:val="605E5C"/>
      <w:shd w:val="clear" w:color="auto" w:fill="E1DFDD"/>
    </w:rPr>
  </w:style>
  <w:style w:type="paragraph" w:styleId="aff1">
    <w:name w:val="No Spacing"/>
    <w:link w:val="aff2"/>
    <w:uiPriority w:val="1"/>
    <w:qFormat/>
    <w:rsid w:val="0052693E"/>
    <w:pPr>
      <w:spacing w:after="0" w:line="240" w:lineRule="auto"/>
    </w:pPr>
  </w:style>
  <w:style w:type="character" w:customStyle="1" w:styleId="aff2">
    <w:name w:val="Без интервала Знак"/>
    <w:link w:val="aff1"/>
    <w:rsid w:val="0052693E"/>
  </w:style>
  <w:style w:type="paragraph" w:customStyle="1" w:styleId="HeaderandFooter">
    <w:name w:val="Header and Footer"/>
    <w:link w:val="HeaderandFooter0"/>
    <w:rsid w:val="0052693E"/>
    <w:pPr>
      <w:spacing w:line="240" w:lineRule="auto"/>
      <w:jc w:val="both"/>
    </w:pPr>
    <w:rPr>
      <w:rFonts w:ascii="XO Thames" w:hAnsi="XO Thames"/>
      <w:sz w:val="28"/>
    </w:rPr>
  </w:style>
  <w:style w:type="character" w:customStyle="1" w:styleId="HeaderandFooter0">
    <w:name w:val="Header and Footer"/>
    <w:link w:val="HeaderandFooter"/>
    <w:rsid w:val="0052693E"/>
    <w:rPr>
      <w:rFonts w:ascii="XO Thames" w:hAnsi="XO Thames"/>
      <w:sz w:val="28"/>
    </w:rPr>
  </w:style>
  <w:style w:type="paragraph" w:customStyle="1" w:styleId="1f3">
    <w:name w:val="Знак концевой сноски1"/>
    <w:basedOn w:val="13"/>
    <w:link w:val="aff3"/>
    <w:rsid w:val="0052693E"/>
    <w:rPr>
      <w:vertAlign w:val="superscript"/>
    </w:rPr>
  </w:style>
  <w:style w:type="character" w:styleId="aff3">
    <w:name w:val="endnote reference"/>
    <w:basedOn w:val="a0"/>
    <w:link w:val="1f3"/>
    <w:rsid w:val="0052693E"/>
    <w:rPr>
      <w:vertAlign w:val="superscript"/>
    </w:rPr>
  </w:style>
  <w:style w:type="paragraph" w:customStyle="1" w:styleId="1f4">
    <w:name w:val="Слабое выделение1"/>
    <w:basedOn w:val="13"/>
    <w:link w:val="aff4"/>
    <w:rsid w:val="0052693E"/>
    <w:rPr>
      <w:i/>
      <w:color w:val="404040" w:themeColor="text1" w:themeTint="BF"/>
    </w:rPr>
  </w:style>
  <w:style w:type="character" w:styleId="aff4">
    <w:name w:val="Subtle Emphasis"/>
    <w:basedOn w:val="a0"/>
    <w:link w:val="1f4"/>
    <w:rsid w:val="0052693E"/>
    <w:rPr>
      <w:i/>
      <w:color w:val="404040" w:themeColor="text1" w:themeTint="BF"/>
    </w:rPr>
  </w:style>
  <w:style w:type="paragraph" w:styleId="91">
    <w:name w:val="toc 9"/>
    <w:next w:val="a"/>
    <w:link w:val="92"/>
    <w:uiPriority w:val="39"/>
    <w:rsid w:val="0052693E"/>
    <w:pPr>
      <w:ind w:left="1600"/>
    </w:pPr>
    <w:rPr>
      <w:rFonts w:ascii="XO Thames" w:hAnsi="XO Thames"/>
      <w:sz w:val="28"/>
    </w:rPr>
  </w:style>
  <w:style w:type="character" w:customStyle="1" w:styleId="92">
    <w:name w:val="Оглавление 9 Знак"/>
    <w:link w:val="91"/>
    <w:rsid w:val="0052693E"/>
    <w:rPr>
      <w:rFonts w:ascii="XO Thames" w:hAnsi="XO Thames"/>
      <w:sz w:val="28"/>
    </w:rPr>
  </w:style>
  <w:style w:type="paragraph" w:customStyle="1" w:styleId="TableParagraph">
    <w:name w:val="Table Paragraph"/>
    <w:basedOn w:val="a"/>
    <w:link w:val="TableParagraph0"/>
    <w:rsid w:val="0052693E"/>
    <w:pPr>
      <w:widowControl w:val="0"/>
      <w:spacing w:after="0" w:line="240" w:lineRule="auto"/>
    </w:pPr>
    <w:rPr>
      <w:rFonts w:ascii="Times New Roman" w:hAnsi="Times New Roman"/>
    </w:rPr>
  </w:style>
  <w:style w:type="character" w:customStyle="1" w:styleId="TableParagraph0">
    <w:name w:val="Table Paragraph"/>
    <w:basedOn w:val="1"/>
    <w:link w:val="TableParagraph"/>
    <w:rsid w:val="0052693E"/>
    <w:rPr>
      <w:rFonts w:ascii="Times New Roman" w:hAnsi="Times New Roman"/>
    </w:rPr>
  </w:style>
  <w:style w:type="paragraph" w:customStyle="1" w:styleId="1f5">
    <w:name w:val="Текст концевой сноски Знак1"/>
    <w:basedOn w:val="13"/>
    <w:link w:val="1f6"/>
    <w:rsid w:val="0052693E"/>
    <w:rPr>
      <w:sz w:val="20"/>
    </w:rPr>
  </w:style>
  <w:style w:type="character" w:customStyle="1" w:styleId="1f6">
    <w:name w:val="Текст концевой сноски Знак1"/>
    <w:basedOn w:val="a0"/>
    <w:link w:val="1f5"/>
    <w:rsid w:val="0052693E"/>
    <w:rPr>
      <w:sz w:val="20"/>
    </w:rPr>
  </w:style>
  <w:style w:type="paragraph" w:customStyle="1" w:styleId="1f7">
    <w:name w:val="Текст выноски Знак1"/>
    <w:basedOn w:val="13"/>
    <w:link w:val="1f8"/>
    <w:rsid w:val="0052693E"/>
    <w:rPr>
      <w:rFonts w:ascii="Segoe UI" w:hAnsi="Segoe UI"/>
      <w:sz w:val="18"/>
    </w:rPr>
  </w:style>
  <w:style w:type="character" w:customStyle="1" w:styleId="1f8">
    <w:name w:val="Текст выноски Знак1"/>
    <w:basedOn w:val="a0"/>
    <w:link w:val="1f7"/>
    <w:rsid w:val="0052693E"/>
    <w:rPr>
      <w:rFonts w:ascii="Segoe UI" w:hAnsi="Segoe UI"/>
      <w:sz w:val="18"/>
    </w:rPr>
  </w:style>
  <w:style w:type="paragraph" w:styleId="81">
    <w:name w:val="toc 8"/>
    <w:next w:val="a"/>
    <w:link w:val="82"/>
    <w:uiPriority w:val="39"/>
    <w:rsid w:val="0052693E"/>
    <w:pPr>
      <w:ind w:left="1400"/>
    </w:pPr>
    <w:rPr>
      <w:rFonts w:ascii="XO Thames" w:hAnsi="XO Thames"/>
      <w:sz w:val="28"/>
    </w:rPr>
  </w:style>
  <w:style w:type="character" w:customStyle="1" w:styleId="82">
    <w:name w:val="Оглавление 8 Знак"/>
    <w:link w:val="81"/>
    <w:rsid w:val="0052693E"/>
    <w:rPr>
      <w:rFonts w:ascii="XO Thames" w:hAnsi="XO Thames"/>
      <w:sz w:val="28"/>
    </w:rPr>
  </w:style>
  <w:style w:type="paragraph" w:customStyle="1" w:styleId="1f9">
    <w:name w:val="Нижний колонтитул Знак1"/>
    <w:basedOn w:val="13"/>
    <w:link w:val="1fa"/>
    <w:rsid w:val="0052693E"/>
    <w:rPr>
      <w:rFonts w:ascii="Calibri" w:hAnsi="Calibri"/>
    </w:rPr>
  </w:style>
  <w:style w:type="character" w:customStyle="1" w:styleId="1fa">
    <w:name w:val="Нижний колонтитул Знак1"/>
    <w:basedOn w:val="a0"/>
    <w:link w:val="1f9"/>
    <w:rsid w:val="0052693E"/>
    <w:rPr>
      <w:rFonts w:ascii="Calibri" w:hAnsi="Calibri"/>
    </w:rPr>
  </w:style>
  <w:style w:type="paragraph" w:customStyle="1" w:styleId="dt-m">
    <w:name w:val="dt-m"/>
    <w:basedOn w:val="13"/>
    <w:link w:val="dt-m0"/>
    <w:rsid w:val="0052693E"/>
  </w:style>
  <w:style w:type="character" w:customStyle="1" w:styleId="dt-m0">
    <w:name w:val="dt-m"/>
    <w:basedOn w:val="a0"/>
    <w:link w:val="dt-m"/>
    <w:rsid w:val="0052693E"/>
  </w:style>
  <w:style w:type="paragraph" w:customStyle="1" w:styleId="23">
    <w:name w:val="Неразрешенное упоминание2"/>
    <w:basedOn w:val="13"/>
    <w:link w:val="24"/>
    <w:rsid w:val="0052693E"/>
    <w:rPr>
      <w:color w:val="605E5C"/>
      <w:shd w:val="clear" w:color="auto" w:fill="E1DFDD"/>
    </w:rPr>
  </w:style>
  <w:style w:type="character" w:customStyle="1" w:styleId="24">
    <w:name w:val="Неразрешенное упоминание2"/>
    <w:basedOn w:val="a0"/>
    <w:link w:val="23"/>
    <w:rsid w:val="0052693E"/>
    <w:rPr>
      <w:color w:val="605E5C"/>
      <w:shd w:val="clear" w:color="auto" w:fill="E1DFDD"/>
    </w:rPr>
  </w:style>
  <w:style w:type="paragraph" w:styleId="51">
    <w:name w:val="toc 5"/>
    <w:next w:val="a"/>
    <w:link w:val="52"/>
    <w:uiPriority w:val="39"/>
    <w:rsid w:val="0052693E"/>
    <w:pPr>
      <w:ind w:left="800"/>
    </w:pPr>
    <w:rPr>
      <w:rFonts w:ascii="XO Thames" w:hAnsi="XO Thames"/>
      <w:sz w:val="28"/>
    </w:rPr>
  </w:style>
  <w:style w:type="character" w:customStyle="1" w:styleId="52">
    <w:name w:val="Оглавление 5 Знак"/>
    <w:link w:val="51"/>
    <w:rsid w:val="0052693E"/>
    <w:rPr>
      <w:rFonts w:ascii="XO Thames" w:hAnsi="XO Thames"/>
      <w:sz w:val="28"/>
    </w:rPr>
  </w:style>
  <w:style w:type="paragraph" w:customStyle="1" w:styleId="1fb">
    <w:name w:val="Текст сноски Знак1"/>
    <w:basedOn w:val="13"/>
    <w:link w:val="1fc"/>
    <w:rsid w:val="0052693E"/>
    <w:rPr>
      <w:rFonts w:ascii="Calibri" w:hAnsi="Calibri"/>
      <w:sz w:val="20"/>
    </w:rPr>
  </w:style>
  <w:style w:type="character" w:customStyle="1" w:styleId="1fc">
    <w:name w:val="Текст сноски Знак1"/>
    <w:basedOn w:val="a0"/>
    <w:link w:val="1fb"/>
    <w:rsid w:val="0052693E"/>
    <w:rPr>
      <w:rFonts w:ascii="Calibri" w:hAnsi="Calibri"/>
      <w:sz w:val="20"/>
    </w:rPr>
  </w:style>
  <w:style w:type="paragraph" w:customStyle="1" w:styleId="ConsPlusNonformat">
    <w:name w:val="ConsPlusNonformat"/>
    <w:link w:val="ConsPlusNonformat0"/>
    <w:rsid w:val="0052693E"/>
    <w:pPr>
      <w:widowControl w:val="0"/>
      <w:spacing w:after="0" w:line="240" w:lineRule="auto"/>
    </w:pPr>
    <w:rPr>
      <w:rFonts w:ascii="Courier New" w:hAnsi="Courier New"/>
      <w:sz w:val="20"/>
    </w:rPr>
  </w:style>
  <w:style w:type="character" w:customStyle="1" w:styleId="ConsPlusNonformat0">
    <w:name w:val="ConsPlusNonformat"/>
    <w:link w:val="ConsPlusNonformat"/>
    <w:rsid w:val="0052693E"/>
    <w:rPr>
      <w:rFonts w:ascii="Courier New" w:hAnsi="Courier New"/>
      <w:sz w:val="20"/>
    </w:rPr>
  </w:style>
  <w:style w:type="paragraph" w:styleId="aff5">
    <w:name w:val="List Paragraph"/>
    <w:basedOn w:val="a"/>
    <w:link w:val="aff6"/>
    <w:rsid w:val="0052693E"/>
    <w:pPr>
      <w:ind w:left="720"/>
      <w:contextualSpacing/>
    </w:pPr>
  </w:style>
  <w:style w:type="character" w:customStyle="1" w:styleId="aff6">
    <w:name w:val="Абзац списка Знак"/>
    <w:basedOn w:val="1"/>
    <w:link w:val="aff5"/>
    <w:rsid w:val="0052693E"/>
  </w:style>
  <w:style w:type="paragraph" w:customStyle="1" w:styleId="extendedtext-short">
    <w:name w:val="extendedtext-short"/>
    <w:basedOn w:val="13"/>
    <w:link w:val="extendedtext-short0"/>
    <w:rsid w:val="0052693E"/>
  </w:style>
  <w:style w:type="character" w:customStyle="1" w:styleId="extendedtext-short0">
    <w:name w:val="extendedtext-short"/>
    <w:basedOn w:val="a0"/>
    <w:link w:val="extendedtext-short"/>
    <w:rsid w:val="0052693E"/>
  </w:style>
  <w:style w:type="paragraph" w:styleId="25">
    <w:name w:val="Quote"/>
    <w:basedOn w:val="a"/>
    <w:next w:val="a"/>
    <w:link w:val="26"/>
    <w:rsid w:val="0052693E"/>
    <w:pPr>
      <w:spacing w:before="200"/>
      <w:ind w:left="864" w:right="864"/>
    </w:pPr>
    <w:rPr>
      <w:i/>
      <w:color w:val="404040" w:themeColor="text1" w:themeTint="BF"/>
    </w:rPr>
  </w:style>
  <w:style w:type="character" w:customStyle="1" w:styleId="26">
    <w:name w:val="Цитата 2 Знак"/>
    <w:basedOn w:val="1"/>
    <w:link w:val="25"/>
    <w:rsid w:val="0052693E"/>
    <w:rPr>
      <w:i/>
      <w:color w:val="404040" w:themeColor="text1" w:themeTint="BF"/>
    </w:rPr>
  </w:style>
  <w:style w:type="paragraph" w:customStyle="1" w:styleId="27">
    <w:name w:val="Заголовок №2"/>
    <w:basedOn w:val="a"/>
    <w:link w:val="28"/>
    <w:rsid w:val="0052693E"/>
    <w:pPr>
      <w:widowControl w:val="0"/>
      <w:spacing w:line="240" w:lineRule="auto"/>
      <w:jc w:val="center"/>
      <w:outlineLvl w:val="1"/>
    </w:pPr>
    <w:rPr>
      <w:rFonts w:ascii="Arial" w:hAnsi="Arial"/>
      <w:b/>
      <w:color w:val="231F20"/>
    </w:rPr>
  </w:style>
  <w:style w:type="character" w:customStyle="1" w:styleId="28">
    <w:name w:val="Заголовок №2"/>
    <w:basedOn w:val="1"/>
    <w:link w:val="27"/>
    <w:rsid w:val="0052693E"/>
    <w:rPr>
      <w:rFonts w:ascii="Arial" w:hAnsi="Arial"/>
      <w:b/>
      <w:color w:val="231F20"/>
    </w:rPr>
  </w:style>
  <w:style w:type="paragraph" w:customStyle="1" w:styleId="aff7">
    <w:name w:val="Сноска"/>
    <w:basedOn w:val="a"/>
    <w:link w:val="aff8"/>
    <w:rsid w:val="0052693E"/>
    <w:pPr>
      <w:widowControl w:val="0"/>
      <w:spacing w:after="0" w:line="252" w:lineRule="auto"/>
    </w:pPr>
    <w:rPr>
      <w:rFonts w:ascii="Arial" w:hAnsi="Arial"/>
      <w:sz w:val="10"/>
    </w:rPr>
  </w:style>
  <w:style w:type="character" w:customStyle="1" w:styleId="aff8">
    <w:name w:val="Сноска"/>
    <w:basedOn w:val="1"/>
    <w:link w:val="aff7"/>
    <w:rsid w:val="0052693E"/>
    <w:rPr>
      <w:rFonts w:ascii="Arial" w:hAnsi="Arial"/>
      <w:sz w:val="10"/>
    </w:rPr>
  </w:style>
  <w:style w:type="paragraph" w:customStyle="1" w:styleId="ConsPlusTitlePage">
    <w:name w:val="ConsPlusTitlePage"/>
    <w:link w:val="ConsPlusTitlePage0"/>
    <w:rsid w:val="0052693E"/>
    <w:pPr>
      <w:widowControl w:val="0"/>
      <w:spacing w:after="0" w:line="240" w:lineRule="auto"/>
    </w:pPr>
    <w:rPr>
      <w:rFonts w:ascii="Tahoma" w:hAnsi="Tahoma"/>
      <w:sz w:val="20"/>
    </w:rPr>
  </w:style>
  <w:style w:type="character" w:customStyle="1" w:styleId="ConsPlusTitlePage0">
    <w:name w:val="ConsPlusTitlePage"/>
    <w:link w:val="ConsPlusTitlePage"/>
    <w:rsid w:val="0052693E"/>
    <w:rPr>
      <w:rFonts w:ascii="Tahoma" w:hAnsi="Tahoma"/>
      <w:sz w:val="20"/>
    </w:rPr>
  </w:style>
  <w:style w:type="paragraph" w:styleId="aff9">
    <w:name w:val="Intense Quote"/>
    <w:basedOn w:val="a"/>
    <w:next w:val="a"/>
    <w:link w:val="affa"/>
    <w:rsid w:val="0052693E"/>
    <w:pPr>
      <w:spacing w:before="360" w:after="360"/>
      <w:ind w:left="864" w:right="864"/>
      <w:jc w:val="center"/>
    </w:pPr>
    <w:rPr>
      <w:i/>
      <w:color w:val="404040" w:themeColor="text1" w:themeTint="BF"/>
    </w:rPr>
  </w:style>
  <w:style w:type="character" w:customStyle="1" w:styleId="affa">
    <w:name w:val="Выделенная цитата Знак"/>
    <w:basedOn w:val="1"/>
    <w:link w:val="aff9"/>
    <w:rsid w:val="0052693E"/>
    <w:rPr>
      <w:i/>
      <w:color w:val="404040" w:themeColor="text1" w:themeTint="BF"/>
    </w:rPr>
  </w:style>
  <w:style w:type="paragraph" w:styleId="affb">
    <w:name w:val="Subtitle"/>
    <w:basedOn w:val="a"/>
    <w:next w:val="a"/>
    <w:link w:val="affc"/>
    <w:uiPriority w:val="11"/>
    <w:qFormat/>
    <w:rsid w:val="0052693E"/>
    <w:pPr>
      <w:numPr>
        <w:ilvl w:val="1"/>
      </w:numPr>
    </w:pPr>
    <w:rPr>
      <w:color w:val="5A5A5A" w:themeColor="text1" w:themeTint="A5"/>
      <w:spacing w:val="15"/>
    </w:rPr>
  </w:style>
  <w:style w:type="character" w:customStyle="1" w:styleId="affc">
    <w:name w:val="Подзаголовок Знак"/>
    <w:basedOn w:val="1"/>
    <w:link w:val="affb"/>
    <w:rsid w:val="0052693E"/>
    <w:rPr>
      <w:color w:val="5A5A5A" w:themeColor="text1" w:themeTint="A5"/>
      <w:spacing w:val="15"/>
    </w:rPr>
  </w:style>
  <w:style w:type="paragraph" w:customStyle="1" w:styleId="1fd">
    <w:name w:val="Знак сноски1"/>
    <w:link w:val="affd"/>
    <w:rsid w:val="0052693E"/>
    <w:rPr>
      <w:vertAlign w:val="superscript"/>
    </w:rPr>
  </w:style>
  <w:style w:type="character" w:styleId="affd">
    <w:name w:val="footnote reference"/>
    <w:link w:val="1fd"/>
    <w:rsid w:val="0052693E"/>
    <w:rPr>
      <w:vertAlign w:val="superscript"/>
    </w:rPr>
  </w:style>
  <w:style w:type="paragraph" w:styleId="affe">
    <w:name w:val="Title"/>
    <w:basedOn w:val="a"/>
    <w:next w:val="a"/>
    <w:link w:val="afff"/>
    <w:uiPriority w:val="10"/>
    <w:qFormat/>
    <w:rsid w:val="0052693E"/>
    <w:pPr>
      <w:spacing w:after="0" w:line="240" w:lineRule="auto"/>
      <w:contextualSpacing/>
    </w:pPr>
    <w:rPr>
      <w:rFonts w:asciiTheme="majorHAnsi" w:hAnsiTheme="majorHAnsi"/>
      <w:spacing w:val="-10"/>
      <w:sz w:val="56"/>
    </w:rPr>
  </w:style>
  <w:style w:type="character" w:customStyle="1" w:styleId="afff">
    <w:name w:val="Название Знак"/>
    <w:basedOn w:val="1"/>
    <w:link w:val="affe"/>
    <w:rsid w:val="0052693E"/>
    <w:rPr>
      <w:rFonts w:asciiTheme="majorHAnsi" w:hAnsiTheme="majorHAnsi"/>
      <w:spacing w:val="-10"/>
      <w:sz w:val="56"/>
    </w:rPr>
  </w:style>
  <w:style w:type="character" w:customStyle="1" w:styleId="40">
    <w:name w:val="Заголовок 4 Знак"/>
    <w:basedOn w:val="1"/>
    <w:link w:val="4"/>
    <w:rsid w:val="0052693E"/>
    <w:rPr>
      <w:rFonts w:asciiTheme="majorHAnsi" w:hAnsiTheme="majorHAnsi"/>
      <w:i/>
      <w:color w:val="404040" w:themeColor="text1" w:themeTint="BF"/>
    </w:rPr>
  </w:style>
  <w:style w:type="character" w:customStyle="1" w:styleId="20">
    <w:name w:val="Заголовок 2 Знак"/>
    <w:basedOn w:val="1"/>
    <w:link w:val="2"/>
    <w:rsid w:val="0052693E"/>
    <w:rPr>
      <w:rFonts w:ascii="Times New Roman" w:hAnsi="Times New Roman"/>
      <w:color w:val="262626" w:themeColor="text1" w:themeTint="D9"/>
      <w:sz w:val="28"/>
    </w:rPr>
  </w:style>
  <w:style w:type="paragraph" w:styleId="afff0">
    <w:name w:val="caption"/>
    <w:basedOn w:val="a"/>
    <w:next w:val="a"/>
    <w:link w:val="afff1"/>
    <w:rsid w:val="0052693E"/>
    <w:pPr>
      <w:spacing w:after="200" w:line="240" w:lineRule="auto"/>
    </w:pPr>
    <w:rPr>
      <w:i/>
      <w:color w:val="44546A" w:themeColor="text2"/>
      <w:sz w:val="18"/>
    </w:rPr>
  </w:style>
  <w:style w:type="character" w:customStyle="1" w:styleId="afff1">
    <w:name w:val="Название объекта Знак"/>
    <w:basedOn w:val="1"/>
    <w:link w:val="afff0"/>
    <w:rsid w:val="0052693E"/>
    <w:rPr>
      <w:i/>
      <w:color w:val="44546A" w:themeColor="text2"/>
      <w:sz w:val="18"/>
    </w:rPr>
  </w:style>
  <w:style w:type="paragraph" w:customStyle="1" w:styleId="1fe">
    <w:name w:val="Сильная ссылка1"/>
    <w:basedOn w:val="13"/>
    <w:link w:val="afff2"/>
    <w:rsid w:val="0052693E"/>
    <w:rPr>
      <w:b/>
      <w:smallCaps/>
      <w:color w:val="404040" w:themeColor="text1" w:themeTint="BF"/>
      <w:spacing w:val="5"/>
    </w:rPr>
  </w:style>
  <w:style w:type="character" w:styleId="afff2">
    <w:name w:val="Intense Reference"/>
    <w:basedOn w:val="a0"/>
    <w:link w:val="1fe"/>
    <w:rsid w:val="0052693E"/>
    <w:rPr>
      <w:b/>
      <w:smallCaps/>
      <w:color w:val="404040" w:themeColor="text1" w:themeTint="BF"/>
      <w:spacing w:val="5"/>
    </w:rPr>
  </w:style>
  <w:style w:type="character" w:customStyle="1" w:styleId="60">
    <w:name w:val="Заголовок 6 Знак"/>
    <w:basedOn w:val="1"/>
    <w:link w:val="6"/>
    <w:rsid w:val="0052693E"/>
    <w:rPr>
      <w:rFonts w:asciiTheme="majorHAnsi" w:hAnsiTheme="majorHAnsi"/>
    </w:rPr>
  </w:style>
  <w:style w:type="paragraph" w:styleId="afff3">
    <w:name w:val="TOC Heading"/>
    <w:basedOn w:val="10"/>
    <w:next w:val="a"/>
    <w:link w:val="afff4"/>
    <w:rsid w:val="0052693E"/>
    <w:pPr>
      <w:outlineLvl w:val="8"/>
    </w:pPr>
  </w:style>
  <w:style w:type="character" w:customStyle="1" w:styleId="afff4">
    <w:name w:val="Заголовок оглавления Знак"/>
    <w:basedOn w:val="11"/>
    <w:link w:val="afff3"/>
    <w:rsid w:val="0052693E"/>
    <w:rPr>
      <w:rFonts w:ascii="Times New Roman" w:hAnsi="Times New Roman"/>
      <w:b/>
      <w:color w:val="262626" w:themeColor="text1" w:themeTint="D9"/>
      <w:sz w:val="28"/>
    </w:rPr>
  </w:style>
  <w:style w:type="table" w:customStyle="1" w:styleId="120">
    <w:name w:val="Сетка таблицы12"/>
    <w:basedOn w:val="a1"/>
    <w:rsid w:val="0052693E"/>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5">
    <w:name w:val="Table Grid"/>
    <w:basedOn w:val="a1"/>
    <w:rsid w:val="0052693E"/>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етка таблицы2"/>
    <w:basedOn w:val="a1"/>
    <w:rsid w:val="0052693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1"/>
    <w:rsid w:val="0052693E"/>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
    <w:name w:val="Сетка таблицы1"/>
    <w:basedOn w:val="a1"/>
    <w:rsid w:val="0052693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rsid w:val="0052693E"/>
    <w:pPr>
      <w:widowControl w:val="0"/>
      <w:spacing w:after="0" w:line="240" w:lineRule="auto"/>
    </w:pPr>
    <w:tblPr>
      <w:tblInd w:w="0" w:type="dxa"/>
      <w:tblCellMar>
        <w:top w:w="0" w:type="dxa"/>
        <w:left w:w="0" w:type="dxa"/>
        <w:bottom w:w="0" w:type="dxa"/>
        <w:right w:w="0" w:type="dxa"/>
      </w:tblCellMar>
    </w:tblPr>
  </w:style>
  <w:style w:type="table" w:customStyle="1" w:styleId="110">
    <w:name w:val="Сетка таблицы11"/>
    <w:basedOn w:val="a1"/>
    <w:rsid w:val="0052693E"/>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rsid w:val="0052693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1"/>
    <w:rsid w:val="0052693E"/>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rmaltextrun">
    <w:name w:val="normaltextrun"/>
    <w:basedOn w:val="a0"/>
    <w:rsid w:val="00564687"/>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4321</Words>
  <Characters>24634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Пользователь</cp:lastModifiedBy>
  <cp:revision>18</cp:revision>
  <cp:lastPrinted>2025-10-28T11:13:00Z</cp:lastPrinted>
  <dcterms:created xsi:type="dcterms:W3CDTF">2024-08-14T06:17:00Z</dcterms:created>
  <dcterms:modified xsi:type="dcterms:W3CDTF">2025-10-28T11:55:00Z</dcterms:modified>
</cp:coreProperties>
</file>